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0" w:rsidRDefault="000E19B0" w:rsidP="00170B4B">
      <w:pPr>
        <w:ind w:left="5940"/>
        <w:jc w:val="center"/>
      </w:pPr>
    </w:p>
    <w:p w:rsidR="000E19B0" w:rsidRDefault="000E19B0" w:rsidP="000E19B0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E19B0" w:rsidRDefault="000E19B0" w:rsidP="000E19B0">
      <w:pPr>
        <w:jc w:val="center"/>
        <w:rPr>
          <w:b/>
        </w:rPr>
      </w:pPr>
      <w:r>
        <w:rPr>
          <w:b/>
        </w:rPr>
        <w:t>ПЕТРОПАВЛОВСКОГО 2-ГО  СЕЛЬСОВЕТА</w:t>
      </w:r>
    </w:p>
    <w:p w:rsidR="000E19B0" w:rsidRDefault="000E19B0" w:rsidP="000E19B0">
      <w:pPr>
        <w:jc w:val="center"/>
        <w:rPr>
          <w:b/>
        </w:rPr>
      </w:pPr>
      <w:r>
        <w:rPr>
          <w:b/>
        </w:rPr>
        <w:t>ВЕНГЕРОВСКОГО РАЙОНА НОВОСИБИРСКОЙ ОБЛАСТИ</w:t>
      </w:r>
    </w:p>
    <w:p w:rsidR="000E19B0" w:rsidRDefault="000E19B0" w:rsidP="000E19B0">
      <w:pPr>
        <w:jc w:val="center"/>
        <w:rPr>
          <w:b/>
        </w:rPr>
      </w:pPr>
    </w:p>
    <w:p w:rsidR="000E19B0" w:rsidRDefault="000E19B0" w:rsidP="000E19B0">
      <w:pPr>
        <w:jc w:val="center"/>
        <w:rPr>
          <w:b/>
        </w:rPr>
      </w:pPr>
    </w:p>
    <w:p w:rsidR="000E19B0" w:rsidRDefault="000E19B0" w:rsidP="000E19B0">
      <w:pPr>
        <w:jc w:val="center"/>
        <w:rPr>
          <w:b/>
        </w:rPr>
      </w:pPr>
      <w:r>
        <w:rPr>
          <w:b/>
        </w:rPr>
        <w:t>ПОСТАНОВЛЕНИЕ</w:t>
      </w:r>
    </w:p>
    <w:p w:rsidR="000E19B0" w:rsidRDefault="00012D15" w:rsidP="000E19B0">
      <w:r>
        <w:t xml:space="preserve">  от  11.04</w:t>
      </w:r>
      <w:r w:rsidR="00047C06">
        <w:t xml:space="preserve">. 2013 </w:t>
      </w:r>
      <w:r w:rsidR="00B22D29">
        <w:t xml:space="preserve">                                                                                               </w:t>
      </w:r>
      <w:r w:rsidR="00C92509">
        <w:t>№ 29</w:t>
      </w:r>
    </w:p>
    <w:p w:rsidR="000E19B0" w:rsidRDefault="000E19B0" w:rsidP="000E19B0">
      <w:pPr>
        <w:jc w:val="center"/>
      </w:pPr>
      <w:proofErr w:type="gramStart"/>
      <w:r>
        <w:t>с</w:t>
      </w:r>
      <w:proofErr w:type="gramEnd"/>
      <w:r>
        <w:t>. Петропавловка 2-я</w:t>
      </w:r>
    </w:p>
    <w:p w:rsidR="000E19B0" w:rsidRDefault="000E19B0" w:rsidP="000E19B0">
      <w:pPr>
        <w:jc w:val="center"/>
      </w:pPr>
    </w:p>
    <w:p w:rsidR="000E19B0" w:rsidRDefault="000E19B0" w:rsidP="000E19B0">
      <w:pPr>
        <w:jc w:val="center"/>
      </w:pPr>
    </w:p>
    <w:p w:rsidR="000E19B0" w:rsidRPr="000E19B0" w:rsidRDefault="000E19B0" w:rsidP="000E19B0">
      <w:pPr>
        <w:jc w:val="center"/>
      </w:pPr>
      <w:r w:rsidRPr="000E19B0">
        <w:t xml:space="preserve">Об утверждении административного регламента </w:t>
      </w:r>
    </w:p>
    <w:p w:rsidR="00B22D29" w:rsidRDefault="000E19B0" w:rsidP="000E19B0">
      <w:pPr>
        <w:jc w:val="center"/>
        <w:rPr>
          <w:bCs/>
        </w:rPr>
      </w:pPr>
      <w:r w:rsidRPr="000E19B0">
        <w:rPr>
          <w:bCs/>
        </w:rPr>
        <w:t xml:space="preserve">предоставления муниципальной услуги по </w:t>
      </w:r>
      <w:r w:rsidRPr="000E19B0">
        <w:t xml:space="preserve">подготовке и </w:t>
      </w:r>
      <w:r w:rsidRPr="000E19B0">
        <w:rPr>
          <w:bCs/>
        </w:rPr>
        <w:t xml:space="preserve">выдаче разрешений на строительство, реконструкцию, капитальный ремонт объектов </w:t>
      </w:r>
    </w:p>
    <w:p w:rsidR="000E19B0" w:rsidRDefault="000E19B0" w:rsidP="000E19B0">
      <w:pPr>
        <w:jc w:val="center"/>
        <w:rPr>
          <w:b/>
        </w:rPr>
      </w:pPr>
      <w:r w:rsidRPr="000E19B0">
        <w:rPr>
          <w:bCs/>
        </w:rPr>
        <w:t>капитального строительства</w:t>
      </w:r>
    </w:p>
    <w:p w:rsidR="000E19B0" w:rsidRDefault="000E19B0" w:rsidP="000E19B0">
      <w:pPr>
        <w:pStyle w:val="ConsPlusTitle"/>
        <w:jc w:val="center"/>
        <w:rPr>
          <w:b w:val="0"/>
          <w:i/>
        </w:rPr>
      </w:pPr>
    </w:p>
    <w:p w:rsidR="000E19B0" w:rsidRDefault="000E19B0" w:rsidP="000E19B0">
      <w:pPr>
        <w:ind w:firstLine="720"/>
        <w:jc w:val="both"/>
      </w:pPr>
      <w:r>
        <w:t xml:space="preserve">Руководствуясь    Федеральным законам  от 06.10.2003 № 131-ФЗ «Об общих принципах организации местного самоуправления в Российской Федерации»,   в соответствии  с  Федеральным  законом  от 27.07.2010  № 210-ФЗ « Об  организации  предоставления  государственных  и муниципальных услуг », постановлением  Правительства  Российской  Федерации  от  16.05.2011 № 373  « О  разработке и утверждении  административных  регламентов  исполнения  государственных  функций  и административных  регламентов  предоставления  государственных услуг » в целях  повышения  доступности  и качества   предоставления  муниципальной услуги </w:t>
      </w:r>
    </w:p>
    <w:p w:rsidR="000E19B0" w:rsidRDefault="000E19B0" w:rsidP="000E19B0">
      <w:r>
        <w:t xml:space="preserve">                                             ПОСТАНОВЛЯЮ:</w:t>
      </w:r>
    </w:p>
    <w:p w:rsidR="009F5BA1" w:rsidRDefault="000E19B0" w:rsidP="00185D56">
      <w:pPr>
        <w:rPr>
          <w:spacing w:val="-2"/>
        </w:rPr>
      </w:pPr>
      <w:r>
        <w:t xml:space="preserve">   1.Утвердить прилагаемый  административный регламент по  предоставлению  муниципальной услуги </w:t>
      </w:r>
      <w:r w:rsidRPr="000E19B0">
        <w:rPr>
          <w:bCs/>
        </w:rPr>
        <w:t xml:space="preserve">по </w:t>
      </w:r>
      <w:r w:rsidRPr="000E19B0">
        <w:t xml:space="preserve">подготовке и </w:t>
      </w:r>
      <w:r w:rsidRPr="000E19B0">
        <w:rPr>
          <w:bCs/>
        </w:rPr>
        <w:t>выдаче разрешений на строительство, реконструкцию, капитальный ремонт объектов капитального строительства</w:t>
      </w:r>
      <w:r>
        <w:rPr>
          <w:bCs/>
        </w:rPr>
        <w:t>.</w:t>
      </w:r>
      <w:r>
        <w:rPr>
          <w:b/>
        </w:rPr>
        <w:t xml:space="preserve"> </w:t>
      </w:r>
      <w:r w:rsidR="00185D56">
        <w:t xml:space="preserve"> </w:t>
      </w:r>
    </w:p>
    <w:p w:rsidR="009F5BA1" w:rsidRDefault="00185D56" w:rsidP="009F5BA1">
      <w:pPr>
        <w:jc w:val="center"/>
        <w:rPr>
          <w:bCs/>
        </w:rPr>
      </w:pPr>
      <w:r>
        <w:rPr>
          <w:spacing w:val="-2"/>
        </w:rPr>
        <w:t>2</w:t>
      </w:r>
      <w:r w:rsidR="009F5BA1">
        <w:rPr>
          <w:spacing w:val="-2"/>
        </w:rPr>
        <w:t>.</w:t>
      </w:r>
      <w:r w:rsidR="009F5BA1">
        <w:t>Признать утратившим силу Постановление администрации Петропавловского 2-го сельсовета Венгеровского района Новосибирской области от 04.02.2013 года № 12</w:t>
      </w:r>
      <w:r w:rsidR="009F5BA1" w:rsidRPr="009E01D5">
        <w:t xml:space="preserve"> « </w:t>
      </w:r>
      <w:r w:rsidR="009F5BA1">
        <w:t xml:space="preserve"> </w:t>
      </w:r>
      <w:r w:rsidR="009F5BA1" w:rsidRPr="000E19B0">
        <w:t xml:space="preserve">Об утверждении административного регламента </w:t>
      </w:r>
      <w:r w:rsidR="009F5BA1" w:rsidRPr="000E19B0">
        <w:rPr>
          <w:bCs/>
        </w:rPr>
        <w:t xml:space="preserve">предоставления муниципальной услуги по </w:t>
      </w:r>
      <w:r w:rsidR="009F5BA1" w:rsidRPr="000E19B0">
        <w:t xml:space="preserve">подготовке и </w:t>
      </w:r>
      <w:r w:rsidR="009F5BA1" w:rsidRPr="000E19B0">
        <w:rPr>
          <w:bCs/>
        </w:rPr>
        <w:t xml:space="preserve">выдаче разрешений на строительство, реконструкцию, капитальный ремонт объектов </w:t>
      </w:r>
    </w:p>
    <w:p w:rsidR="00185D56" w:rsidRDefault="009F5BA1" w:rsidP="009F5BA1">
      <w:pPr>
        <w:jc w:val="center"/>
        <w:rPr>
          <w:b/>
        </w:rPr>
      </w:pPr>
      <w:r w:rsidRPr="000E19B0">
        <w:rPr>
          <w:bCs/>
        </w:rPr>
        <w:t>капитального строительства</w:t>
      </w:r>
      <w:r>
        <w:rPr>
          <w:bCs/>
        </w:rPr>
        <w:t>.</w:t>
      </w:r>
      <w:r>
        <w:rPr>
          <w:b/>
        </w:rPr>
        <w:t xml:space="preserve"> </w:t>
      </w:r>
    </w:p>
    <w:p w:rsidR="00185D56" w:rsidRDefault="00185D56" w:rsidP="00B125D2">
      <w:pPr>
        <w:autoSpaceDE w:val="0"/>
        <w:autoSpaceDN w:val="0"/>
        <w:adjustRightInd w:val="0"/>
        <w:jc w:val="both"/>
        <w:rPr>
          <w:spacing w:val="-2"/>
        </w:rPr>
      </w:pPr>
      <w:r>
        <w:t xml:space="preserve">   3. </w:t>
      </w:r>
      <w:r>
        <w:rPr>
          <w:spacing w:val="-2"/>
        </w:rPr>
        <w:t>Настоящее постановление опубликовать в газете «</w:t>
      </w:r>
      <w:r>
        <w:t>Вестник Петропавловского 2-го сельсовета Венгеровского района Новосибирской области  »</w:t>
      </w:r>
      <w:r>
        <w:rPr>
          <w:spacing w:val="-2"/>
        </w:rPr>
        <w:t xml:space="preserve"> и разместить  на сайте  администрации  Петропавловского 2-го сельсовета.</w:t>
      </w:r>
    </w:p>
    <w:p w:rsidR="000E19B0" w:rsidRDefault="000E19B0" w:rsidP="00B125D2">
      <w:pPr>
        <w:autoSpaceDE w:val="0"/>
        <w:autoSpaceDN w:val="0"/>
        <w:adjustRightInd w:val="0"/>
        <w:jc w:val="both"/>
      </w:pPr>
      <w:r>
        <w:rPr>
          <w:spacing w:val="-2"/>
        </w:rPr>
        <w:t>4.</w:t>
      </w:r>
      <w:proofErr w:type="gramStart"/>
      <w:r>
        <w:rPr>
          <w:spacing w:val="-2"/>
        </w:rPr>
        <w:t>Контроль  за</w:t>
      </w:r>
      <w:proofErr w:type="gramEnd"/>
      <w:r>
        <w:rPr>
          <w:spacing w:val="-2"/>
        </w:rPr>
        <w:t xml:space="preserve">  исполнением  Постановления  оставляю  за собой </w:t>
      </w:r>
    </w:p>
    <w:p w:rsidR="000E19B0" w:rsidRDefault="000E19B0" w:rsidP="000E19B0">
      <w:pPr>
        <w:ind w:left="5940"/>
        <w:jc w:val="center"/>
      </w:pPr>
    </w:p>
    <w:p w:rsidR="000E19B0" w:rsidRDefault="000E19B0" w:rsidP="000E19B0">
      <w:r>
        <w:t>Глава   Петропавловского 2-го сельсовета                                   В.У. Кудашев</w:t>
      </w:r>
    </w:p>
    <w:p w:rsidR="000E19B0" w:rsidRDefault="000E19B0" w:rsidP="000E19B0">
      <w:pPr>
        <w:ind w:left="5940"/>
        <w:jc w:val="center"/>
      </w:pPr>
    </w:p>
    <w:p w:rsidR="000E19B0" w:rsidRDefault="000E19B0" w:rsidP="000E19B0">
      <w:pPr>
        <w:ind w:left="5940"/>
        <w:jc w:val="center"/>
      </w:pPr>
    </w:p>
    <w:p w:rsidR="000E19B0" w:rsidRDefault="000E19B0" w:rsidP="000E19B0">
      <w:pPr>
        <w:ind w:left="5940"/>
        <w:jc w:val="center"/>
      </w:pPr>
      <w:r>
        <w:t>УТВЕРЖДЕН</w:t>
      </w:r>
    </w:p>
    <w:p w:rsidR="000E19B0" w:rsidRDefault="000E19B0" w:rsidP="000E19B0">
      <w:pPr>
        <w:ind w:left="5940"/>
        <w:jc w:val="center"/>
      </w:pPr>
      <w:r>
        <w:t xml:space="preserve">Постановлением Администрации </w:t>
      </w:r>
    </w:p>
    <w:p w:rsidR="000E19B0" w:rsidRDefault="000E19B0" w:rsidP="000E19B0">
      <w:pPr>
        <w:ind w:left="5940"/>
        <w:jc w:val="center"/>
      </w:pPr>
      <w:r>
        <w:t xml:space="preserve">Петропавловского 2-го сельсовета </w:t>
      </w:r>
      <w:r w:rsidR="00334E41">
        <w:t>Венгеровского района</w:t>
      </w:r>
      <w:r>
        <w:t xml:space="preserve"> Новосибирской области</w:t>
      </w:r>
    </w:p>
    <w:p w:rsidR="000E19B0" w:rsidRDefault="009140CC" w:rsidP="00170B4B">
      <w:pPr>
        <w:ind w:left="5940"/>
        <w:jc w:val="center"/>
      </w:pPr>
      <w:r>
        <w:t>от 11</w:t>
      </w:r>
      <w:r w:rsidR="009F5BA1">
        <w:t>.0</w:t>
      </w:r>
      <w:r>
        <w:t>4</w:t>
      </w:r>
      <w:r w:rsidR="009F5BA1">
        <w:t>.2013 № 29</w:t>
      </w:r>
    </w:p>
    <w:p w:rsidR="000E19B0" w:rsidRDefault="000E19B0" w:rsidP="00170B4B">
      <w:pPr>
        <w:ind w:left="5940"/>
        <w:jc w:val="center"/>
      </w:pPr>
    </w:p>
    <w:p w:rsidR="00897638" w:rsidRDefault="00897638" w:rsidP="00897638">
      <w:pPr>
        <w:jc w:val="both"/>
      </w:pPr>
    </w:p>
    <w:p w:rsidR="00897638" w:rsidRDefault="00897638" w:rsidP="00897638">
      <w:pPr>
        <w:jc w:val="center"/>
        <w:rPr>
          <w:b/>
          <w:bCs/>
        </w:rPr>
      </w:pPr>
      <w:r>
        <w:rPr>
          <w:b/>
          <w:bCs/>
        </w:rPr>
        <w:t>АДМИНИСТРАТИВНЫЙРЕГЛАМЕНТ</w:t>
      </w:r>
    </w:p>
    <w:p w:rsidR="00897638" w:rsidRDefault="00897638" w:rsidP="00897638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по </w:t>
      </w:r>
      <w:r>
        <w:t xml:space="preserve">подготовке и </w:t>
      </w:r>
      <w:r>
        <w:rPr>
          <w:bCs/>
        </w:rPr>
        <w:t>выдаче</w:t>
      </w:r>
      <w:r w:rsidRPr="004D23F5">
        <w:rPr>
          <w:bCs/>
        </w:rPr>
        <w:t xml:space="preserve"> разрешений на строительство, реконструкцию, капитальный ремонт объектов капитального строительства</w:t>
      </w:r>
    </w:p>
    <w:p w:rsidR="00897638" w:rsidRDefault="00897638" w:rsidP="00897638">
      <w:pPr>
        <w:jc w:val="center"/>
        <w:rPr>
          <w:b/>
          <w:bCs/>
        </w:rPr>
      </w:pPr>
    </w:p>
    <w:p w:rsidR="00897638" w:rsidRDefault="00897638" w:rsidP="00897638">
      <w:pPr>
        <w:jc w:val="center"/>
      </w:pPr>
      <w:r>
        <w:t>I. Общие положения</w:t>
      </w:r>
    </w:p>
    <w:p w:rsidR="00897638" w:rsidRDefault="00897638" w:rsidP="00897638">
      <w:pPr>
        <w:jc w:val="center"/>
      </w:pPr>
    </w:p>
    <w:p w:rsidR="00897638" w:rsidRDefault="00897638" w:rsidP="00897638">
      <w:pPr>
        <w:jc w:val="both"/>
      </w:pPr>
      <w:r>
        <w:tab/>
        <w:t xml:space="preserve"> 1.1. Административный регламент предоставления муниципальной услуги по подготовке и </w:t>
      </w:r>
      <w:r>
        <w:rPr>
          <w:bCs/>
        </w:rPr>
        <w:t>выдаче</w:t>
      </w:r>
      <w:r w:rsidRPr="004D23F5">
        <w:rPr>
          <w:bCs/>
        </w:rPr>
        <w:t xml:space="preserve"> разрешений на строительство, реконструкцию, капитальный ремонт объектов капитального строительств</w:t>
      </w:r>
      <w:proofErr w:type="gramStart"/>
      <w:r w:rsidRPr="004D23F5">
        <w:rPr>
          <w:bCs/>
        </w:rPr>
        <w:t>а</w:t>
      </w:r>
      <w:r>
        <w:t>(</w:t>
      </w:r>
      <w:proofErr w:type="gramEnd"/>
      <w:r>
        <w:t>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</w:t>
      </w:r>
      <w:r w:rsidR="00170B4B">
        <w:t xml:space="preserve"> </w:t>
      </w:r>
      <w:r>
        <w:t xml:space="preserve">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897638" w:rsidRDefault="00897638" w:rsidP="00897638">
      <w:pPr>
        <w:jc w:val="both"/>
      </w:pPr>
      <w:r>
        <w:t xml:space="preserve">Предоставление  муниципальной услуги осуществляет администрация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области.</w:t>
      </w:r>
    </w:p>
    <w:p w:rsidR="00897638" w:rsidRPr="00DA4B53" w:rsidRDefault="00897638" w:rsidP="00897638">
      <w:pPr>
        <w:ind w:firstLine="540"/>
        <w:jc w:val="both"/>
      </w:pPr>
      <w:r>
        <w:tab/>
        <w:t xml:space="preserve">1.2. Заявителями на предоставление муниципальной  услуги выступают: </w:t>
      </w:r>
      <w:r w:rsidR="009F5BA1">
        <w:t xml:space="preserve"> любые заинтересованные лица</w:t>
      </w:r>
    </w:p>
    <w:p w:rsidR="00897638" w:rsidRDefault="00897638" w:rsidP="00897638">
      <w:pPr>
        <w:ind w:firstLine="720"/>
      </w:pPr>
      <w:r w:rsidRPr="00DA4B53">
        <w:t xml:space="preserve">1.3. Порядок </w:t>
      </w:r>
      <w:r>
        <w:t>информирования о правилах  предоставлении муниципальной  услуги:</w:t>
      </w:r>
    </w:p>
    <w:p w:rsidR="00897638" w:rsidRDefault="00897638" w:rsidP="00897638">
      <w:pPr>
        <w:ind w:left="720"/>
        <w:jc w:val="both"/>
      </w:pPr>
      <w:r>
        <w:t>1.3.1. Местонахождение Администрации муниципального образования, предоставляющего муниципальную услугу:</w:t>
      </w:r>
    </w:p>
    <w:p w:rsidR="00897638" w:rsidRPr="00DA4B53" w:rsidRDefault="00897638" w:rsidP="00897638">
      <w:pPr>
        <w:ind w:firstLine="720"/>
        <w:jc w:val="both"/>
        <w:rPr>
          <w:sz w:val="26"/>
          <w:szCs w:val="26"/>
        </w:rPr>
      </w:pPr>
      <w:r w:rsidRPr="005B678E">
        <w:t>63</w:t>
      </w:r>
      <w:r>
        <w:t>22</w:t>
      </w:r>
      <w:r w:rsidR="00170B4B">
        <w:t>53</w:t>
      </w:r>
      <w:r w:rsidRPr="005170EA">
        <w:t>, Новосибирска</w:t>
      </w:r>
      <w:r>
        <w:t xml:space="preserve">я область, </w:t>
      </w:r>
      <w:r w:rsidR="00170B4B">
        <w:t xml:space="preserve">Венгеровский район, </w:t>
      </w:r>
      <w:proofErr w:type="gramStart"/>
      <w:r w:rsidR="00170B4B">
        <w:t>с</w:t>
      </w:r>
      <w:proofErr w:type="gramEnd"/>
      <w:r w:rsidR="00170B4B">
        <w:t>. Петропавловка 2-я ул. Барбашова</w:t>
      </w:r>
      <w:r w:rsidR="002B5517">
        <w:t xml:space="preserve"> д. 4</w:t>
      </w:r>
      <w:r w:rsidR="00170B4B">
        <w:t>2</w:t>
      </w:r>
    </w:p>
    <w:p w:rsidR="00897638" w:rsidRDefault="00897638" w:rsidP="00897638">
      <w:pPr>
        <w:jc w:val="both"/>
      </w:pPr>
      <w:r>
        <w:t xml:space="preserve">1.3.2. Часы приёма заявителей: </w:t>
      </w:r>
    </w:p>
    <w:p w:rsidR="00897638" w:rsidRDefault="00897638" w:rsidP="00897638">
      <w:pPr>
        <w:ind w:left="720" w:firstLine="720"/>
      </w:pPr>
      <w:r>
        <w:t>с09-00 до 17-30;</w:t>
      </w:r>
    </w:p>
    <w:p w:rsidR="00897638" w:rsidRPr="00D06B5E" w:rsidRDefault="00897638" w:rsidP="00897638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897638" w:rsidRPr="00DA4B53" w:rsidRDefault="00897638" w:rsidP="00897638">
      <w:pPr>
        <w:jc w:val="both"/>
        <w:rPr>
          <w:sz w:val="26"/>
          <w:szCs w:val="26"/>
        </w:rPr>
      </w:pPr>
      <w:r w:rsidRPr="00763C06">
        <w:t>- выходные дни – суббота, воскресенье.</w:t>
      </w:r>
    </w:p>
    <w:p w:rsidR="00897638" w:rsidRPr="004362AD" w:rsidRDefault="00897638" w:rsidP="002F662A">
      <w:pPr>
        <w:jc w:val="both"/>
        <w:rPr>
          <w:b/>
        </w:rPr>
      </w:pPr>
      <w:r>
        <w:lastRenderedPageBreak/>
        <w:t xml:space="preserve">1.3.3.Адрес официального интернет-сайта 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proofErr w:type="gramStart"/>
      <w:r>
        <w:t xml:space="preserve"> :</w:t>
      </w:r>
      <w:proofErr w:type="gramEnd"/>
      <w:r>
        <w:t xml:space="preserve"> </w:t>
      </w:r>
      <w:r w:rsidR="00170B4B" w:rsidRPr="003922CC">
        <w:rPr>
          <w:lang w:val="en-US"/>
        </w:rPr>
        <w:t>petropavlovra</w:t>
      </w:r>
      <w:r w:rsidR="00170B4B" w:rsidRPr="003922CC">
        <w:t xml:space="preserve"> </w:t>
      </w:r>
      <w:r w:rsidR="003922CC" w:rsidRPr="003922CC">
        <w:t>2</w:t>
      </w:r>
      <w:r w:rsidRPr="003922CC">
        <w:t>.</w:t>
      </w:r>
      <w:r w:rsidRPr="003922CC">
        <w:rPr>
          <w:lang w:val="en-US"/>
        </w:rPr>
        <w:t>vengerovo</w:t>
      </w:r>
      <w:r w:rsidRPr="003922CC">
        <w:t>.</w:t>
      </w:r>
      <w:r w:rsidRPr="003922CC">
        <w:rPr>
          <w:lang w:val="en-US"/>
        </w:rPr>
        <w:t>ru</w:t>
      </w:r>
    </w:p>
    <w:p w:rsidR="00897638" w:rsidRDefault="00897638" w:rsidP="00897638">
      <w:pPr>
        <w:jc w:val="both"/>
      </w:pPr>
      <w:r>
        <w:t xml:space="preserve">Информация, размещаемая на официальном интернет-сайте и информационном стенде 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области, обновляется по мере ее изменения. </w:t>
      </w:r>
    </w:p>
    <w:p w:rsidR="00897638" w:rsidRDefault="00897638" w:rsidP="002F662A">
      <w:pPr>
        <w:jc w:val="both"/>
      </w:pPr>
      <w:r>
        <w:t>1.3.4. Информация по вопросам предоставления муниципальной услуги предоставляется:</w:t>
      </w:r>
    </w:p>
    <w:p w:rsidR="00897638" w:rsidRDefault="002F662A" w:rsidP="002F662A">
      <w:pPr>
        <w:jc w:val="both"/>
      </w:pPr>
      <w:r>
        <w:t xml:space="preserve">- </w:t>
      </w:r>
      <w:r w:rsidR="00897638">
        <w:t xml:space="preserve"> в администрации </w:t>
      </w:r>
      <w:r w:rsidR="00170B4B">
        <w:t>Петропавловского 2-го</w:t>
      </w:r>
      <w:r w:rsidR="00897638">
        <w:t xml:space="preserve"> сельсо</w:t>
      </w:r>
      <w:r>
        <w:t xml:space="preserve">вета </w:t>
      </w:r>
      <w:r w:rsidR="00334E41">
        <w:t>Венгеровского района</w:t>
      </w:r>
      <w:r w:rsidR="00897638">
        <w:t xml:space="preserve"> Новосибирской области участвующих в предоставлении муниципальной услуги;</w:t>
      </w:r>
    </w:p>
    <w:p w:rsidR="00897638" w:rsidRDefault="002F662A" w:rsidP="002F662A">
      <w:pPr>
        <w:jc w:val="both"/>
      </w:pPr>
      <w:r>
        <w:t xml:space="preserve">- </w:t>
      </w:r>
      <w:r w:rsidR="00897638">
        <w:t xml:space="preserve">посредством размещения на информационном стенде и официальном сайте администрации </w:t>
      </w:r>
      <w:r w:rsidR="00170B4B">
        <w:t>Петропавловского 2-го</w:t>
      </w:r>
      <w:r w:rsidR="00897638">
        <w:t xml:space="preserve"> сельсовета </w:t>
      </w:r>
      <w:r w:rsidR="00334E41">
        <w:t>Венгеровского района</w:t>
      </w:r>
      <w:r w:rsidR="00897638">
        <w:t xml:space="preserve"> Новосибирской области в сети Интернет, электронного информирования;</w:t>
      </w:r>
    </w:p>
    <w:p w:rsidR="00897638" w:rsidRDefault="00897638" w:rsidP="002F662A">
      <w:pPr>
        <w:jc w:val="both"/>
      </w:pPr>
      <w:r>
        <w:t xml:space="preserve">с использованием средств телефонной, почтовой связи.  </w:t>
      </w:r>
    </w:p>
    <w:p w:rsidR="00897638" w:rsidRDefault="00897638" w:rsidP="00897638">
      <w:pPr>
        <w:ind w:left="708"/>
        <w:jc w:val="both"/>
      </w:pPr>
      <w:r>
        <w:t>Для получения информации о муниципальной услуге, порядке</w:t>
      </w:r>
    </w:p>
    <w:p w:rsidR="00897638" w:rsidRDefault="00897638" w:rsidP="00897638">
      <w:pPr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897638" w:rsidRDefault="002F662A" w:rsidP="002F662A">
      <w:pPr>
        <w:jc w:val="both"/>
      </w:pPr>
      <w:r>
        <w:t xml:space="preserve">         </w:t>
      </w:r>
      <w:r w:rsidR="00897638">
        <w:t>1) в устной форме лично или по телефону:</w:t>
      </w:r>
    </w:p>
    <w:p w:rsidR="00897638" w:rsidRDefault="00897638" w:rsidP="00897638">
      <w:pPr>
        <w:ind w:firstLine="709"/>
        <w:jc w:val="both"/>
      </w:pPr>
      <w:r>
        <w:t xml:space="preserve">к специалистам 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области, участвующих в предоставлении муниципальной услуги;</w:t>
      </w:r>
    </w:p>
    <w:p w:rsidR="00897638" w:rsidRDefault="00897638" w:rsidP="00897638">
      <w:pPr>
        <w:ind w:firstLine="709"/>
        <w:jc w:val="both"/>
      </w:pPr>
      <w:r>
        <w:t>2) в письменной форме почтой;</w:t>
      </w:r>
    </w:p>
    <w:p w:rsidR="00897638" w:rsidRDefault="00897638" w:rsidP="00897638">
      <w:pPr>
        <w:ind w:firstLine="709"/>
        <w:jc w:val="both"/>
      </w:pPr>
      <w:r>
        <w:t>3) посредством электронной почты;</w:t>
      </w:r>
    </w:p>
    <w:p w:rsidR="00897638" w:rsidRDefault="00897638" w:rsidP="00897638">
      <w:pPr>
        <w:ind w:firstLine="700"/>
        <w:jc w:val="both"/>
      </w:pPr>
      <w:r>
        <w:t>Информирование проводится в двух формах: устное и письменное.</w:t>
      </w:r>
    </w:p>
    <w:p w:rsidR="00897638" w:rsidRDefault="00897638" w:rsidP="00897638">
      <w:pPr>
        <w:ind w:firstLine="70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897638" w:rsidRDefault="00897638" w:rsidP="00897638">
      <w:pPr>
        <w:ind w:firstLine="70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897638" w:rsidRDefault="00897638" w:rsidP="00897638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97638" w:rsidRDefault="00897638" w:rsidP="00897638">
      <w:pPr>
        <w:ind w:firstLine="70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97638" w:rsidRDefault="00897638" w:rsidP="00897638">
      <w:pPr>
        <w:ind w:firstLine="709"/>
        <w:jc w:val="both"/>
      </w:pPr>
      <w:r>
        <w:lastRenderedPageBreak/>
        <w:t>Ответ на обращение готовится в течение 30 дней со дня регистрации письменного обращения.</w:t>
      </w:r>
    </w:p>
    <w:p w:rsidR="00897638" w:rsidRDefault="00897638" w:rsidP="00897638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97638" w:rsidRDefault="00897638" w:rsidP="00897638">
      <w:pPr>
        <w:ind w:firstLine="709"/>
        <w:jc w:val="both"/>
      </w:pPr>
      <w:r>
        <w:t xml:space="preserve">Письменный ответ на обращение подписывается главой </w:t>
      </w:r>
      <w:r w:rsidR="004362AD">
        <w:t xml:space="preserve"> администрации сельсовета</w:t>
      </w:r>
      <w:proofErr w:type="gramStart"/>
      <w:r w:rsidR="004362AD">
        <w:t xml:space="preserve"> </w:t>
      </w:r>
      <w:r>
        <w:t>,</w:t>
      </w:r>
      <w:proofErr w:type="gramEnd"/>
      <w:r>
        <w:t xml:space="preserve">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97638" w:rsidRPr="00C72B6B" w:rsidRDefault="00897638" w:rsidP="009140CC">
      <w:pPr>
        <w:numPr>
          <w:ilvl w:val="2"/>
          <w:numId w:val="3"/>
        </w:numPr>
        <w:ind w:left="0" w:firstLine="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97638" w:rsidRPr="00C72B6B" w:rsidRDefault="00897638" w:rsidP="009140CC">
      <w:pPr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97638" w:rsidRDefault="00897638" w:rsidP="009140CC">
      <w:pPr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97638" w:rsidRDefault="00897638" w:rsidP="009140CC">
      <w:pPr>
        <w:jc w:val="both"/>
      </w:pPr>
      <w:proofErr w:type="gramStart"/>
      <w: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lang w:val="en-US"/>
        </w:rPr>
        <w:t>gosuslugi</w:t>
      </w:r>
      <w:r w:rsidRPr="001F1015">
        <w:t>.</w:t>
      </w:r>
      <w:r>
        <w:rPr>
          <w:lang w:val="en-US"/>
        </w:rPr>
        <w:t>ru</w:t>
      </w:r>
      <w:r w:rsidRPr="001F1015">
        <w:t>)</w:t>
      </w:r>
      <w:r>
        <w:t xml:space="preserve"> и обновляется по мере ее изменения.</w:t>
      </w:r>
      <w:proofErr w:type="gramEnd"/>
    </w:p>
    <w:p w:rsidR="00897638" w:rsidRDefault="00897638" w:rsidP="009140CC">
      <w:pPr>
        <w:jc w:val="both"/>
      </w:pPr>
    </w:p>
    <w:p w:rsidR="00897638" w:rsidRDefault="00897638" w:rsidP="009140CC">
      <w:pPr>
        <w:jc w:val="center"/>
      </w:pPr>
      <w:r>
        <w:t>II Стандарт предоставления муниципальной услуги</w:t>
      </w:r>
    </w:p>
    <w:p w:rsidR="00897638" w:rsidRDefault="00897638" w:rsidP="00897638">
      <w:pPr>
        <w:jc w:val="both"/>
      </w:pPr>
    </w:p>
    <w:p w:rsidR="00897638" w:rsidRPr="00B43655" w:rsidRDefault="00897638" w:rsidP="00897638">
      <w:pPr>
        <w:jc w:val="both"/>
      </w:pPr>
      <w:r>
        <w:t xml:space="preserve">2.1.Наименование муниципальной услуги: подготовка и </w:t>
      </w:r>
      <w:r>
        <w:rPr>
          <w:bCs/>
        </w:rPr>
        <w:t>выдача</w:t>
      </w:r>
      <w:r w:rsidRPr="004D23F5">
        <w:rPr>
          <w:bCs/>
        </w:rPr>
        <w:t xml:space="preserve"> разрешений на строительство, реконструкцию, капитальный ремонт объектов капитального строительства</w:t>
      </w:r>
      <w:r>
        <w:t>.</w:t>
      </w:r>
    </w:p>
    <w:p w:rsidR="00897638" w:rsidRDefault="00897638" w:rsidP="00897638">
      <w:pPr>
        <w:jc w:val="both"/>
      </w:pPr>
      <w:r>
        <w:t xml:space="preserve">2.2. Предоставление муниципальной услуги осуществляет администрация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897638" w:rsidRPr="00EC1435" w:rsidRDefault="00897638" w:rsidP="00897638">
      <w:pPr>
        <w:jc w:val="both"/>
      </w:pPr>
      <w:r>
        <w:rPr>
          <w:rStyle w:val="a3"/>
          <w:bCs/>
          <w:i w:val="0"/>
          <w:iCs w:val="0"/>
          <w:shd w:val="clear" w:color="auto" w:fill="FFFFFF"/>
        </w:rPr>
        <w:lastRenderedPageBreak/>
        <w:t>- Федеральная служба</w:t>
      </w:r>
      <w:r w:rsidRPr="00EC1435">
        <w:rPr>
          <w:rStyle w:val="a3"/>
          <w:bCs/>
          <w:i w:val="0"/>
          <w:iCs w:val="0"/>
          <w:shd w:val="clear" w:color="auto" w:fill="FFFFFF"/>
        </w:rPr>
        <w:t xml:space="preserve"> государственной регистрации</w:t>
      </w:r>
      <w:r w:rsidRPr="00EC1435">
        <w:rPr>
          <w:rStyle w:val="apple-style-span"/>
          <w:color w:val="222222"/>
          <w:shd w:val="clear" w:color="auto" w:fill="FFFFFF"/>
        </w:rPr>
        <w:t>,</w:t>
      </w:r>
      <w:r w:rsidRPr="00EC1435">
        <w:rPr>
          <w:rStyle w:val="apple-converted-space"/>
          <w:color w:val="222222"/>
          <w:shd w:val="clear" w:color="auto" w:fill="FFFFFF"/>
        </w:rPr>
        <w:t> </w:t>
      </w:r>
      <w:r w:rsidRPr="00EC1435">
        <w:rPr>
          <w:rStyle w:val="a3"/>
          <w:bCs/>
          <w:i w:val="0"/>
          <w:iCs w:val="0"/>
          <w:shd w:val="clear" w:color="auto" w:fill="FFFFFF"/>
        </w:rPr>
        <w:t>кадастра и картографии</w:t>
      </w:r>
      <w:r>
        <w:rPr>
          <w:rStyle w:val="a3"/>
          <w:bCs/>
          <w:i w:val="0"/>
          <w:iCs w:val="0"/>
          <w:shd w:val="clear" w:color="auto" w:fill="FFFFFF"/>
        </w:rPr>
        <w:t>.</w:t>
      </w:r>
    </w:p>
    <w:p w:rsidR="00897638" w:rsidRDefault="00897638" w:rsidP="00897638">
      <w:pPr>
        <w:jc w:val="both"/>
      </w:pPr>
      <w:r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897638" w:rsidRDefault="00897638" w:rsidP="00897638">
      <w:pPr>
        <w:ind w:firstLine="700"/>
        <w:jc w:val="both"/>
      </w:pPr>
      <w:r>
        <w:t>2.3. Результатом предоставления муниципальной услуги является:</w:t>
      </w:r>
    </w:p>
    <w:p w:rsidR="00897638" w:rsidRPr="006F1B86" w:rsidRDefault="00897638" w:rsidP="00897638">
      <w:pPr>
        <w:tabs>
          <w:tab w:val="left" w:pos="0"/>
        </w:tabs>
        <w:jc w:val="both"/>
      </w:pPr>
      <w:r w:rsidRPr="006F1B86">
        <w:t>- выдача разрешения на строительство установленной формы (приложение № 3);</w:t>
      </w:r>
    </w:p>
    <w:p w:rsidR="00897638" w:rsidRPr="006F1B86" w:rsidRDefault="00897638" w:rsidP="00897638">
      <w:pPr>
        <w:tabs>
          <w:tab w:val="left" w:pos="0"/>
        </w:tabs>
        <w:jc w:val="both"/>
      </w:pPr>
      <w:r w:rsidRPr="006F1B86">
        <w:t>- продление срока действия разрешения на строительство;</w:t>
      </w:r>
    </w:p>
    <w:p w:rsidR="00897638" w:rsidRPr="006F1B86" w:rsidRDefault="00897638" w:rsidP="00897638">
      <w:pPr>
        <w:tabs>
          <w:tab w:val="left" w:pos="0"/>
        </w:tabs>
        <w:jc w:val="both"/>
      </w:pPr>
      <w:r w:rsidRPr="006F1B86">
        <w:t>- отказ в выдаче разрешения на строительство (приложение № 4).</w:t>
      </w:r>
    </w:p>
    <w:p w:rsidR="00897638" w:rsidRDefault="00897638" w:rsidP="00897638">
      <w:pPr>
        <w:ind w:firstLine="700"/>
        <w:jc w:val="both"/>
      </w:pPr>
      <w:r>
        <w:t>2.4. Срок  предоставления муниципальной услуги:</w:t>
      </w:r>
    </w:p>
    <w:p w:rsidR="00897638" w:rsidRDefault="00897638" w:rsidP="00897638">
      <w:pPr>
        <w:tabs>
          <w:tab w:val="left" w:pos="1080"/>
        </w:tabs>
        <w:ind w:firstLine="709"/>
        <w:jc w:val="both"/>
      </w:pPr>
      <w:r>
        <w:t>2.4.1 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897638" w:rsidRDefault="00897638" w:rsidP="00897638">
      <w:pPr>
        <w:tabs>
          <w:tab w:val="left" w:pos="1080"/>
        </w:tabs>
        <w:ind w:firstLine="709"/>
        <w:jc w:val="both"/>
      </w:pPr>
      <w: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97638" w:rsidRDefault="00897638" w:rsidP="00897638">
      <w:pPr>
        <w:ind w:firstLine="709"/>
        <w:jc w:val="both"/>
      </w:pPr>
      <w:r>
        <w:t xml:space="preserve">2.4.3. Срок выдачи (направления) заявителю </w:t>
      </w:r>
      <w:proofErr w:type="gramStart"/>
      <w:r>
        <w:t>документов, являющихся результатом предоставления муниципальной услуги</w:t>
      </w:r>
      <w:r w:rsidR="009F5BA1">
        <w:t xml:space="preserve"> не предусмотрен</w:t>
      </w:r>
      <w:proofErr w:type="gramEnd"/>
      <w:r w:rsidR="009F5BA1">
        <w:t>.</w:t>
      </w:r>
    </w:p>
    <w:p w:rsidR="00897638" w:rsidRDefault="00897638" w:rsidP="00897638">
      <w:pPr>
        <w:ind w:firstLine="840"/>
        <w:jc w:val="both"/>
      </w:pPr>
      <w:r>
        <w:t>2.5. Правовые основания для предоставления муниципальной услуги</w:t>
      </w:r>
    </w:p>
    <w:p w:rsidR="00897638" w:rsidRDefault="00897638" w:rsidP="00897638">
      <w:pPr>
        <w:ind w:firstLine="8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897638" w:rsidRDefault="00897638" w:rsidP="00897638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897638" w:rsidRPr="00712F3A" w:rsidRDefault="00897638" w:rsidP="00897638">
      <w:pPr>
        <w:ind w:firstLine="720"/>
        <w:jc w:val="both"/>
      </w:pPr>
      <w:r>
        <w:t>- Г</w:t>
      </w:r>
      <w:r w:rsidRPr="00E327C6">
        <w:t>ражданским кодексом Российской Федерации от 30.11.1994 № 51-Ф</w:t>
      </w:r>
      <w:proofErr w:type="gramStart"/>
      <w:r w:rsidRPr="00E327C6">
        <w:t>З</w:t>
      </w:r>
      <w:r w:rsidRPr="00E327C6">
        <w:rPr>
          <w:rStyle w:val="a4"/>
          <w:b w:val="0"/>
        </w:rPr>
        <w:t>(</w:t>
      </w:r>
      <w:proofErr w:type="gramEnd"/>
      <w:r w:rsidRPr="00E327C6">
        <w:rPr>
          <w:rStyle w:val="a4"/>
          <w:b w:val="0"/>
        </w:rPr>
        <w:t>принят ГД ФС РФ 21.10.1994)</w:t>
      </w:r>
      <w:r w:rsidRPr="00686FA7">
        <w:rPr>
          <w:rStyle w:val="a4"/>
          <w:b w:val="0"/>
        </w:rPr>
        <w:t>(</w:t>
      </w:r>
      <w:r>
        <w:t>п</w:t>
      </w:r>
      <w:r w:rsidRPr="00686FA7">
        <w:t xml:space="preserve">ервоначальный текст документа опубликован в изданиях </w:t>
      </w:r>
      <w:r>
        <w:t>«</w:t>
      </w:r>
      <w:r w:rsidRPr="00686FA7">
        <w:t>Собрание законодательства РФ</w:t>
      </w:r>
      <w:r>
        <w:t>»</w:t>
      </w:r>
      <w:r w:rsidRPr="00686FA7">
        <w:t>, 05.12.1994, N 32, ст. 3301;</w:t>
      </w:r>
      <w:r>
        <w:t xml:space="preserve"> «</w:t>
      </w:r>
      <w:r w:rsidRPr="00686FA7">
        <w:t>Российская газета</w:t>
      </w:r>
      <w:r>
        <w:t>»</w:t>
      </w:r>
      <w:r w:rsidRPr="00686FA7">
        <w:t>, N 238-239, 08.12.1994)</w:t>
      </w:r>
      <w:r>
        <w:rPr>
          <w:rStyle w:val="a4"/>
          <w:b w:val="0"/>
        </w:rPr>
        <w:t>;</w:t>
      </w:r>
    </w:p>
    <w:p w:rsidR="00897638" w:rsidRPr="000358A2" w:rsidRDefault="00897638" w:rsidP="00897638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="00D0342C">
        <w:t xml:space="preserve"> </w:t>
      </w:r>
      <w:r>
        <w:t>законом</w:t>
      </w:r>
      <w:r w:rsidRPr="000358A2">
        <w:t xml:space="preserve"> от 02.05.2006 № 59-ФЗ </w:t>
      </w:r>
      <w:r>
        <w:t>«</w:t>
      </w:r>
      <w:r w:rsidRPr="000358A2">
        <w:t>О порядке рассмотрения обращений граждан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2006, № 19, ст. 2060, </w:t>
      </w:r>
      <w:r>
        <w:t>«</w:t>
      </w:r>
      <w:r w:rsidRPr="000358A2">
        <w:t>Российская газета</w:t>
      </w:r>
      <w:r>
        <w:t>»</w:t>
      </w:r>
      <w:r w:rsidRPr="000358A2">
        <w:t xml:space="preserve">, 05.05.2006, № 95, </w:t>
      </w:r>
      <w:r>
        <w:t>«</w:t>
      </w:r>
      <w:r w:rsidRPr="000358A2">
        <w:t>Парламентская газета</w:t>
      </w:r>
      <w:r>
        <w:t>»</w:t>
      </w:r>
      <w:r w:rsidRPr="000358A2">
        <w:t>, 11.05.2006, № 70-71);</w:t>
      </w:r>
    </w:p>
    <w:p w:rsidR="00897638" w:rsidRPr="000358A2" w:rsidRDefault="00897638" w:rsidP="00897638">
      <w:pPr>
        <w:ind w:firstLine="720"/>
        <w:jc w:val="both"/>
      </w:pPr>
      <w:r>
        <w:t xml:space="preserve">- </w:t>
      </w:r>
      <w:r w:rsidRPr="000358A2">
        <w:t>Федеральны</w:t>
      </w:r>
      <w:r>
        <w:t>м</w:t>
      </w:r>
      <w:r w:rsidR="00D0342C">
        <w:t xml:space="preserve"> </w:t>
      </w:r>
      <w:r>
        <w:t>законом</w:t>
      </w:r>
      <w:r w:rsidRPr="000358A2">
        <w:t xml:space="preserve"> от 06.10.2003 №131-ФЗ </w:t>
      </w:r>
      <w:r>
        <w:t>«</w:t>
      </w:r>
      <w:r w:rsidRPr="000358A2">
        <w:t>Об общих принципах организации местного самоуправления в Российской Федерации</w:t>
      </w:r>
      <w:r>
        <w:t>»</w:t>
      </w:r>
      <w:r w:rsidRPr="000358A2">
        <w:t xml:space="preserve"> (текст 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06.10.2003, № 40, ст. 3822, </w:t>
      </w:r>
      <w:r>
        <w:t>«</w:t>
      </w:r>
      <w:r w:rsidRPr="000358A2">
        <w:t xml:space="preserve">Парламентская газета, 08.10.2003, № 186, </w:t>
      </w:r>
      <w:r>
        <w:t>«</w:t>
      </w:r>
      <w:r w:rsidRPr="000358A2">
        <w:t>Российская газета</w:t>
      </w:r>
      <w:r>
        <w:t>»</w:t>
      </w:r>
      <w:r w:rsidRPr="000358A2">
        <w:t>, 08.10.2003, № 202);</w:t>
      </w:r>
    </w:p>
    <w:p w:rsidR="00897638" w:rsidRPr="00D32CA2" w:rsidRDefault="00897638" w:rsidP="00897638">
      <w:pPr>
        <w:ind w:firstLine="720"/>
        <w:jc w:val="both"/>
      </w:pPr>
      <w:r>
        <w:t xml:space="preserve">- Уставом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области;</w:t>
      </w:r>
    </w:p>
    <w:p w:rsidR="00897638" w:rsidRPr="00686FA7" w:rsidRDefault="00897638" w:rsidP="00897638">
      <w:pPr>
        <w:ind w:firstLine="720"/>
        <w:jc w:val="both"/>
      </w:pPr>
      <w:r>
        <w:t>- Федеральным</w:t>
      </w:r>
      <w:r w:rsidR="00D0342C">
        <w:t xml:space="preserve">   </w:t>
      </w:r>
      <w:r w:rsidR="00D060BB">
        <w:t xml:space="preserve"> </w:t>
      </w:r>
      <w:r>
        <w:t>законом</w:t>
      </w:r>
      <w:r w:rsidRPr="000358A2">
        <w:t xml:space="preserve"> от 27.07.2010 № 210-ФЗ </w:t>
      </w:r>
      <w:r>
        <w:t>«</w:t>
      </w:r>
      <w:r w:rsidRPr="000358A2">
        <w:t>Об организации предоставления государственных и муниципальных услуг</w:t>
      </w:r>
      <w:r>
        <w:t>»</w:t>
      </w:r>
      <w:r w:rsidRPr="000358A2">
        <w:t xml:space="preserve"> (текст </w:t>
      </w:r>
      <w:r w:rsidRPr="000358A2">
        <w:lastRenderedPageBreak/>
        <w:t xml:space="preserve">Федерального закона опубликован в изданиях </w:t>
      </w:r>
      <w:r>
        <w:t>«</w:t>
      </w:r>
      <w:r w:rsidRPr="000358A2">
        <w:t>Собрание законодательства РФ</w:t>
      </w:r>
      <w:r>
        <w:t>»</w:t>
      </w:r>
      <w:r w:rsidRPr="000358A2">
        <w:t xml:space="preserve">, 02.08.2010, № 31, ст. 4179, </w:t>
      </w:r>
      <w:r>
        <w:t>«</w:t>
      </w:r>
      <w:r w:rsidRPr="000358A2">
        <w:t>Российская газета</w:t>
      </w:r>
      <w:r>
        <w:t>», 30.07.2010, № 168)</w:t>
      </w:r>
      <w:r w:rsidRPr="00686FA7">
        <w:t>;</w:t>
      </w:r>
    </w:p>
    <w:p w:rsidR="00897638" w:rsidRPr="00686FA7" w:rsidRDefault="00897638" w:rsidP="00897638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A7">
        <w:rPr>
          <w:sz w:val="28"/>
          <w:szCs w:val="28"/>
        </w:rPr>
        <w:t>Градостроительным кодексом Российской Федерации от 29.12.2004 № 190 – ФЗ  (</w:t>
      </w:r>
      <w:r>
        <w:rPr>
          <w:sz w:val="28"/>
          <w:szCs w:val="28"/>
        </w:rPr>
        <w:t>п</w:t>
      </w:r>
      <w:r w:rsidRPr="00F14A4D">
        <w:rPr>
          <w:sz w:val="28"/>
          <w:szCs w:val="28"/>
        </w:rPr>
        <w:t xml:space="preserve">ервоначальный текст документа опубликован в изданиях «Российская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290, 30.12.2004; «Собрание законодательства РФ», 03.01.2005,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1 (часть 1), ст. 16; «Парламентская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5-6, 14.01.2005</w:t>
      </w:r>
      <w:r w:rsidRPr="00686FA7">
        <w:rPr>
          <w:sz w:val="28"/>
          <w:szCs w:val="28"/>
        </w:rPr>
        <w:t>);</w:t>
      </w:r>
    </w:p>
    <w:p w:rsidR="00897638" w:rsidRPr="00686FA7" w:rsidRDefault="00897638" w:rsidP="00897638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6FA7">
        <w:rPr>
          <w:sz w:val="28"/>
          <w:szCs w:val="28"/>
        </w:rPr>
        <w:t>Земельным кодексом Российской Федерации от 25.10.2011 № 136 – ФЗ (</w:t>
      </w:r>
      <w:r>
        <w:rPr>
          <w:sz w:val="28"/>
          <w:szCs w:val="28"/>
        </w:rPr>
        <w:t>п</w:t>
      </w:r>
      <w:r w:rsidRPr="00F14A4D">
        <w:rPr>
          <w:sz w:val="28"/>
          <w:szCs w:val="28"/>
        </w:rPr>
        <w:t xml:space="preserve">ервоначальный текст документа опубликован в изданиях «Собрание законодательства РФ», 29.10.2001,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44, ст. 4147; «Парламентская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204-205, 30.10.2001; «Российская газета», </w:t>
      </w:r>
      <w:r w:rsidRPr="00F14A4D">
        <w:rPr>
          <w:sz w:val="28"/>
          <w:szCs w:val="28"/>
          <w:lang w:val="en-US"/>
        </w:rPr>
        <w:t>N</w:t>
      </w:r>
      <w:r w:rsidRPr="00F14A4D">
        <w:rPr>
          <w:sz w:val="28"/>
          <w:szCs w:val="28"/>
        </w:rPr>
        <w:t xml:space="preserve"> 211-212, 30.10.2001</w:t>
      </w:r>
      <w:r w:rsidRPr="00686FA7">
        <w:rPr>
          <w:sz w:val="28"/>
          <w:szCs w:val="28"/>
        </w:rPr>
        <w:t>);</w:t>
      </w:r>
    </w:p>
    <w:p w:rsidR="00897638" w:rsidRPr="00686FA7" w:rsidRDefault="00897638" w:rsidP="00897638">
      <w:pPr>
        <w:ind w:firstLine="720"/>
        <w:jc w:val="both"/>
      </w:pPr>
      <w:r>
        <w:t xml:space="preserve">- </w:t>
      </w:r>
      <w:r w:rsidRPr="00686FA7">
        <w:t>Федеральным законом от 30.12.2009 № 384-ФЗ «Технический регламент о безопасности зданий и сооружений» (</w:t>
      </w:r>
      <w:r>
        <w:t>т</w:t>
      </w:r>
      <w:r w:rsidRPr="00F14A4D">
        <w:t xml:space="preserve">екст Федерального закона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 w:rsidRPr="00F14A4D">
          <w:t>2009 г</w:t>
        </w:r>
      </w:smartTag>
      <w:r w:rsidRPr="00F14A4D">
        <w:t xml:space="preserve">. </w:t>
      </w:r>
      <w:r w:rsidRPr="002E1013">
        <w:rPr>
          <w:lang w:val="en-US"/>
        </w:rPr>
        <w:t>N</w:t>
      </w:r>
      <w:r w:rsidRPr="00F14A4D"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 w:rsidRPr="00F14A4D">
          <w:t>2010 г</w:t>
        </w:r>
      </w:smartTag>
      <w:r w:rsidRPr="00F14A4D">
        <w:t xml:space="preserve">., </w:t>
      </w:r>
      <w:r w:rsidRPr="002E1013">
        <w:rPr>
          <w:lang w:val="en-US"/>
        </w:rPr>
        <w:t>N</w:t>
      </w:r>
      <w:r w:rsidRPr="00F14A4D">
        <w:t xml:space="preserve"> 1 ст. 5</w:t>
      </w:r>
      <w:r w:rsidRPr="00686FA7">
        <w:t>);</w:t>
      </w:r>
    </w:p>
    <w:p w:rsidR="00897638" w:rsidRPr="00686FA7" w:rsidRDefault="00897638" w:rsidP="00897638">
      <w:pPr>
        <w:ind w:firstLine="720"/>
        <w:jc w:val="both"/>
        <w:rPr>
          <w:color w:val="auto"/>
        </w:rPr>
      </w:pPr>
      <w:r>
        <w:t xml:space="preserve">- </w:t>
      </w:r>
      <w:r w:rsidRPr="00686FA7">
        <w:t xml:space="preserve">Федеральным законом от 22.07.2008 № 123-ФЗ «Технический регламент о требованиях пожарной безопасности» </w:t>
      </w:r>
      <w:r>
        <w:t>(т</w:t>
      </w:r>
      <w:r w:rsidRPr="00F14A4D">
        <w:t xml:space="preserve">екст Федерального закона опубликован в  «Собрание законодательства РФ», 28.07.2008, </w:t>
      </w:r>
      <w:r w:rsidRPr="002E1013">
        <w:rPr>
          <w:lang w:val="en-US"/>
        </w:rPr>
        <w:t>N</w:t>
      </w:r>
      <w:r w:rsidRPr="00F14A4D">
        <w:t xml:space="preserve"> 30 (ч. 1), ст. 3579; «Парламентская газета», </w:t>
      </w:r>
      <w:r w:rsidRPr="002E1013">
        <w:rPr>
          <w:lang w:val="en-US"/>
        </w:rPr>
        <w:t>N</w:t>
      </w:r>
      <w:r w:rsidRPr="00F14A4D">
        <w:t xml:space="preserve"> 47-49, 31.07.2008; «Российская газета», </w:t>
      </w:r>
      <w:r w:rsidRPr="002E1013">
        <w:rPr>
          <w:lang w:val="en-US"/>
        </w:rPr>
        <w:t>N</w:t>
      </w:r>
      <w:r w:rsidRPr="00F14A4D">
        <w:t xml:space="preserve"> 163, 01.08.2008</w:t>
      </w:r>
      <w:r w:rsidRPr="00686FA7">
        <w:rPr>
          <w:color w:val="auto"/>
        </w:rPr>
        <w:t>)</w:t>
      </w:r>
      <w:r w:rsidRPr="00686FA7">
        <w:t>;</w:t>
      </w:r>
    </w:p>
    <w:p w:rsidR="00897638" w:rsidRPr="00686FA7" w:rsidRDefault="00897638" w:rsidP="00897638">
      <w:pPr>
        <w:ind w:firstLine="720"/>
        <w:jc w:val="both"/>
      </w:pPr>
      <w:r>
        <w:t xml:space="preserve">- </w:t>
      </w:r>
      <w:r w:rsidRPr="00686FA7">
        <w:t>СНиП 2.07.01-89*. Градостроительство. Планировка и застройка городских и сельских поселений, утвержденным Приказом Минрегиона РФ от 28.12.2010 № 820 (</w:t>
      </w:r>
      <w:proofErr w:type="gramStart"/>
      <w:r w:rsidRPr="00F14A4D">
        <w:t>опубликован</w:t>
      </w:r>
      <w:proofErr w:type="gramEnd"/>
      <w:r w:rsidRPr="00F14A4D">
        <w:t xml:space="preserve"> в «Информационном бюллетене о нормативной, методической и типовой проектной документации в строительстве», </w:t>
      </w:r>
      <w:r w:rsidRPr="002E1013">
        <w:rPr>
          <w:lang w:val="en-US"/>
        </w:rPr>
        <w:t>N</w:t>
      </w:r>
      <w:r w:rsidRPr="00F14A4D">
        <w:t xml:space="preserve"> 7, 2011</w:t>
      </w:r>
      <w:r w:rsidRPr="00686FA7">
        <w:t>);</w:t>
      </w:r>
    </w:p>
    <w:p w:rsidR="00897638" w:rsidRPr="00686FA7" w:rsidRDefault="00897638" w:rsidP="00897638">
      <w:pPr>
        <w:ind w:firstLine="720"/>
        <w:jc w:val="both"/>
      </w:pPr>
      <w:r>
        <w:t xml:space="preserve">- </w:t>
      </w:r>
      <w:r w:rsidRPr="00686FA7">
        <w:t>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</w:t>
      </w:r>
      <w:r>
        <w:t>о</w:t>
      </w:r>
      <w:r w:rsidRPr="00F14A4D">
        <w:t>публикован – «Российская газета» № 104 2008;  «Федеральный центр гигиены и эпидемиологии Роспотребнадзора» № 2008</w:t>
      </w:r>
      <w:r w:rsidRPr="00686FA7">
        <w:t>)</w:t>
      </w:r>
      <w:r>
        <w:t>;</w:t>
      </w:r>
    </w:p>
    <w:p w:rsidR="00897638" w:rsidRPr="00E012B3" w:rsidRDefault="00897638" w:rsidP="00897638">
      <w:pPr>
        <w:ind w:firstLine="540"/>
        <w:jc w:val="both"/>
      </w:pPr>
      <w:r>
        <w:t>- П</w:t>
      </w:r>
      <w:r w:rsidRPr="00E012B3">
        <w:t>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</w:t>
      </w:r>
      <w:r>
        <w:t xml:space="preserve"> (т</w:t>
      </w:r>
      <w:r w:rsidRPr="00FE3F8B">
        <w:t xml:space="preserve">екст постановления опубликован в </w:t>
      </w:r>
      <w:r>
        <w:t>«</w:t>
      </w:r>
      <w:r w:rsidRPr="00FE3F8B">
        <w:t>Собрании законодательства Российской Федерации</w:t>
      </w:r>
      <w:r>
        <w:t>»</w:t>
      </w:r>
      <w:r w:rsidRPr="00FE3F8B">
        <w:t xml:space="preserve"> от 28 ноября </w:t>
      </w:r>
      <w:smartTag w:uri="urn:schemas-microsoft-com:office:smarttags" w:element="metricconverter">
        <w:smartTagPr>
          <w:attr w:name="ProductID" w:val="2005 г"/>
        </w:smartTagPr>
        <w:r w:rsidRPr="00FE3F8B">
          <w:t>2005 г</w:t>
        </w:r>
      </w:smartTag>
      <w:r w:rsidRPr="00FE3F8B">
        <w:t>. N 48</w:t>
      </w:r>
      <w:r>
        <w:t>,</w:t>
      </w:r>
      <w:r w:rsidRPr="00FE3F8B">
        <w:t xml:space="preserve"> ст. 5047</w:t>
      </w:r>
      <w:r>
        <w:t>;</w:t>
      </w:r>
      <w:r w:rsidRPr="00FE3F8B">
        <w:t xml:space="preserve"> в </w:t>
      </w:r>
      <w:r>
        <w:t>«</w:t>
      </w:r>
      <w:r w:rsidRPr="00FE3F8B">
        <w:t>Российской газете</w:t>
      </w:r>
      <w:r>
        <w:t>»</w:t>
      </w:r>
      <w:r w:rsidRPr="00FE3F8B">
        <w:t xml:space="preserve"> от 7 декабря </w:t>
      </w:r>
      <w:smartTag w:uri="urn:schemas-microsoft-com:office:smarttags" w:element="metricconverter">
        <w:smartTagPr>
          <w:attr w:name="ProductID" w:val="2005 г"/>
        </w:smartTagPr>
        <w:r w:rsidRPr="00FE3F8B">
          <w:t>2005 г</w:t>
        </w:r>
      </w:smartTag>
      <w:r w:rsidRPr="00FE3F8B">
        <w:t>. N 275</w:t>
      </w:r>
      <w:r>
        <w:t>)</w:t>
      </w:r>
      <w:r w:rsidRPr="00E012B3">
        <w:t>;</w:t>
      </w:r>
    </w:p>
    <w:p w:rsidR="00897638" w:rsidRPr="00E012B3" w:rsidRDefault="00897638" w:rsidP="00897638">
      <w:pPr>
        <w:ind w:firstLine="540"/>
        <w:jc w:val="both"/>
      </w:pPr>
      <w:r>
        <w:t>- П</w:t>
      </w:r>
      <w:r w:rsidRPr="00E012B3">
        <w:t>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</w:t>
      </w:r>
      <w:r>
        <w:t xml:space="preserve"> (текст опубликован  - «Бюллетень нормативных актов федеральных органов исполнительной власти», N 46, 13.11.2006; «Российская газета», N 257, 16.11.2006)</w:t>
      </w:r>
      <w:r w:rsidRPr="00E012B3">
        <w:t>.</w:t>
      </w:r>
    </w:p>
    <w:p w:rsidR="00897638" w:rsidRDefault="00897638" w:rsidP="00897638">
      <w:pPr>
        <w:ind w:firstLine="700"/>
      </w:pPr>
      <w:r>
        <w:t>2.6. Перечень документов, необходимых для получения муниципальной услуги.</w:t>
      </w:r>
    </w:p>
    <w:p w:rsidR="00897638" w:rsidRDefault="00897638" w:rsidP="00897638">
      <w:pPr>
        <w:ind w:firstLine="700"/>
      </w:pPr>
      <w:r>
        <w:t xml:space="preserve">Для получения муниципальной услуги заявителем представляется: </w:t>
      </w:r>
    </w:p>
    <w:p w:rsidR="00897638" w:rsidRDefault="00897638" w:rsidP="00897638">
      <w:pPr>
        <w:numPr>
          <w:ilvl w:val="0"/>
          <w:numId w:val="1"/>
        </w:numPr>
      </w:pPr>
      <w:r>
        <w:t>в случае получения разрешения на строительство:</w:t>
      </w:r>
    </w:p>
    <w:p w:rsidR="00897638" w:rsidRDefault="00897638" w:rsidP="00897638">
      <w:r>
        <w:lastRenderedPageBreak/>
        <w:t>- заявление на получение разрешения в письменной форме (приложение №2);</w:t>
      </w:r>
    </w:p>
    <w:p w:rsidR="00897638" w:rsidRDefault="00897638" w:rsidP="00897638">
      <w:pPr>
        <w:jc w:val="both"/>
        <w:rPr>
          <w:color w:val="FF0000"/>
        </w:rPr>
      </w:pPr>
      <w:r>
        <w:t xml:space="preserve">- </w:t>
      </w:r>
      <w:r w:rsidRPr="00E012B3">
        <w:t>правоустанавливающие документы на земельный участок</w:t>
      </w:r>
      <w:r>
        <w:t xml:space="preserve"> (в случае их отсутствия в Едином государственном реестре прав на недвижимость и сделок с ним);</w:t>
      </w:r>
    </w:p>
    <w:p w:rsidR="00897638" w:rsidRPr="00E56F57" w:rsidRDefault="00897638" w:rsidP="00897638">
      <w:pPr>
        <w:jc w:val="both"/>
        <w:rPr>
          <w:color w:val="FF0000"/>
        </w:rPr>
      </w:pPr>
      <w:r>
        <w:t xml:space="preserve">- </w:t>
      </w:r>
      <w:r w:rsidRPr="00E012B3">
        <w:t>градостроительный план земельного участка;</w:t>
      </w:r>
    </w:p>
    <w:p w:rsidR="00897638" w:rsidRPr="00E012B3" w:rsidRDefault="00897638" w:rsidP="00897638">
      <w:pPr>
        <w:jc w:val="both"/>
      </w:pPr>
      <w:r>
        <w:t xml:space="preserve">- </w:t>
      </w:r>
      <w:r w:rsidRPr="00E012B3">
        <w:t>материалы, содержащиеся в проектной документации:</w:t>
      </w:r>
    </w:p>
    <w:p w:rsidR="00897638" w:rsidRPr="00E012B3" w:rsidRDefault="00897638" w:rsidP="009140CC">
      <w:pPr>
        <w:jc w:val="both"/>
      </w:pPr>
      <w:r w:rsidRPr="00E012B3">
        <w:t>а) пояснительная записка (в объеме, предусмотренном постановлением правительства РФ от 16.02.2008 № 87 «О составе разделов проектной документации и требованиях к их содержанию»);</w:t>
      </w:r>
    </w:p>
    <w:p w:rsidR="00897638" w:rsidRPr="00E012B3" w:rsidRDefault="00897638" w:rsidP="009140CC">
      <w:pPr>
        <w:jc w:val="both"/>
      </w:pPr>
      <w:r w:rsidRPr="00E012B3"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97638" w:rsidRPr="00E012B3" w:rsidRDefault="00897638" w:rsidP="009140CC">
      <w:pPr>
        <w:jc w:val="both"/>
      </w:pPr>
      <w:r w:rsidRPr="00E012B3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97638" w:rsidRPr="00E012B3" w:rsidRDefault="00897638" w:rsidP="009140CC">
      <w:pPr>
        <w:jc w:val="both"/>
      </w:pPr>
      <w:r w:rsidRPr="00E012B3">
        <w:t>г) схемы, отображающие архитектурные решения;</w:t>
      </w:r>
    </w:p>
    <w:p w:rsidR="00897638" w:rsidRPr="00E012B3" w:rsidRDefault="00897638" w:rsidP="009140CC">
      <w:pPr>
        <w:jc w:val="both"/>
      </w:pPr>
      <w:r w:rsidRPr="00E012B3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97638" w:rsidRPr="00E012B3" w:rsidRDefault="00897638" w:rsidP="009140CC">
      <w:pPr>
        <w:jc w:val="both"/>
      </w:pPr>
      <w:r w:rsidRPr="00E012B3">
        <w:t>е) проект организации строительства объекта капитального строительства;</w:t>
      </w:r>
    </w:p>
    <w:p w:rsidR="00897638" w:rsidRPr="00E012B3" w:rsidRDefault="00897638" w:rsidP="009140CC">
      <w:pPr>
        <w:jc w:val="both"/>
      </w:pPr>
      <w:r w:rsidRPr="00E012B3">
        <w:t>ж) проект организации работ по сносу или демонтажу объектов капитального строительства, их частей;</w:t>
      </w:r>
    </w:p>
    <w:p w:rsidR="00897638" w:rsidRPr="00E012B3" w:rsidRDefault="00897638" w:rsidP="009140CC">
      <w:pPr>
        <w:jc w:val="both"/>
      </w:pPr>
      <w:r>
        <w:t>-</w:t>
      </w:r>
      <w:r w:rsidRPr="00E012B3">
        <w:t xml:space="preserve">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 (далее – Кодекс), положительное заключение государственной экологической экспертизы проектной документации в случаях, предусмотренных частью 6 статьи 49 Кодекса;</w:t>
      </w:r>
    </w:p>
    <w:p w:rsidR="00897638" w:rsidRPr="00E012B3" w:rsidRDefault="00897638" w:rsidP="009140CC">
      <w:pPr>
        <w:jc w:val="both"/>
      </w:pPr>
      <w:r>
        <w:t>-</w:t>
      </w:r>
      <w:r w:rsidRPr="00E012B3">
        <w:t xml:space="preserve"> разрешение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статьей 40 Кодекса);</w:t>
      </w:r>
    </w:p>
    <w:p w:rsidR="00897638" w:rsidRPr="00E012B3" w:rsidRDefault="00897638" w:rsidP="009140CC">
      <w:pPr>
        <w:jc w:val="both"/>
      </w:pPr>
      <w:r>
        <w:t>-</w:t>
      </w:r>
      <w:r w:rsidRPr="00E012B3">
        <w:t xml:space="preserve"> согласие всех правообладателей объекта капитального строительства в случае реконструкции такого объекта.</w:t>
      </w:r>
    </w:p>
    <w:p w:rsidR="00897638" w:rsidRDefault="00897638" w:rsidP="009140CC">
      <w:pPr>
        <w:jc w:val="both"/>
      </w:pPr>
      <w:r w:rsidRPr="00E012B3">
        <w:t>К заявлению может прилагаться положительное заключение негосударственной экспертизы проектной документации.</w:t>
      </w:r>
    </w:p>
    <w:p w:rsidR="00897638" w:rsidRDefault="00897638" w:rsidP="009140CC">
      <w:pPr>
        <w:numPr>
          <w:ilvl w:val="0"/>
          <w:numId w:val="1"/>
        </w:numPr>
        <w:ind w:left="0"/>
        <w:jc w:val="both"/>
      </w:pPr>
      <w:r>
        <w:t>в случае продления разрешения на строительство:</w:t>
      </w:r>
    </w:p>
    <w:p w:rsidR="00897638" w:rsidRPr="00E012B3" w:rsidRDefault="00897638" w:rsidP="009140CC">
      <w:pPr>
        <w:jc w:val="both"/>
      </w:pPr>
      <w:r>
        <w:t>- письменное заявление о продлении разрешения на строительство;</w:t>
      </w:r>
    </w:p>
    <w:p w:rsidR="00897638" w:rsidRDefault="00897638" w:rsidP="00897638">
      <w:pPr>
        <w:ind w:firstLine="700"/>
        <w:jc w:val="both"/>
      </w:pPr>
      <w:r>
        <w:t>2.6.1.Запрещается требовать от заявителя:</w:t>
      </w:r>
    </w:p>
    <w:p w:rsidR="00897638" w:rsidRDefault="00897638" w:rsidP="00897638">
      <w:pPr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897638" w:rsidRDefault="00897638" w:rsidP="00897638">
      <w:pPr>
        <w:ind w:firstLine="540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897638" w:rsidRDefault="00897638" w:rsidP="00897638">
      <w:pPr>
        <w:ind w:firstLine="540"/>
        <w:jc w:val="both"/>
      </w:pPr>
      <w:r>
        <w:t xml:space="preserve">2.7. Документы, находящиеся </w:t>
      </w:r>
      <w:r w:rsidRPr="00845226">
        <w:t xml:space="preserve">в распоряжении государственных органов, органов местного самоуправления и иных органов, участвующих в предоставлении </w:t>
      </w:r>
      <w:r>
        <w:t>муниципальной</w:t>
      </w:r>
      <w:r w:rsidRPr="00845226">
        <w:t xml:space="preserve"> услуг</w:t>
      </w:r>
      <w:r>
        <w:t>и</w:t>
      </w:r>
      <w:r w:rsidRPr="00845226">
        <w:t>, и которые заявитель вправе представить</w:t>
      </w:r>
      <w:r>
        <w:t xml:space="preserve"> по собственному желанию:</w:t>
      </w:r>
    </w:p>
    <w:p w:rsidR="00897638" w:rsidRDefault="00897638" w:rsidP="00897638">
      <w:pPr>
        <w:ind w:firstLine="540"/>
        <w:jc w:val="both"/>
      </w:pPr>
      <w:r w:rsidRPr="0061098F">
        <w:t>- правоустанавливающие документы на земельный участок</w:t>
      </w:r>
      <w:r>
        <w:t xml:space="preserve"> (запрашивается в управлении </w:t>
      </w:r>
      <w:r>
        <w:rPr>
          <w:rStyle w:val="a3"/>
          <w:bCs/>
          <w:i w:val="0"/>
          <w:iCs w:val="0"/>
          <w:shd w:val="clear" w:color="auto" w:fill="FFFFFF"/>
        </w:rPr>
        <w:t>федеральной службы</w:t>
      </w:r>
      <w:r w:rsidRPr="00EC1435">
        <w:rPr>
          <w:rStyle w:val="a3"/>
          <w:bCs/>
          <w:i w:val="0"/>
          <w:iCs w:val="0"/>
          <w:shd w:val="clear" w:color="auto" w:fill="FFFFFF"/>
        </w:rPr>
        <w:t xml:space="preserve"> государственной регистрации</w:t>
      </w:r>
      <w:r w:rsidRPr="00EC1435">
        <w:rPr>
          <w:rStyle w:val="apple-style-span"/>
          <w:color w:val="222222"/>
          <w:shd w:val="clear" w:color="auto" w:fill="FFFFFF"/>
        </w:rPr>
        <w:t>,</w:t>
      </w:r>
      <w:r w:rsidRPr="00EC1435">
        <w:rPr>
          <w:rStyle w:val="apple-converted-space"/>
          <w:color w:val="222222"/>
          <w:shd w:val="clear" w:color="auto" w:fill="FFFFFF"/>
        </w:rPr>
        <w:t> </w:t>
      </w:r>
      <w:r w:rsidRPr="00EC1435">
        <w:rPr>
          <w:rStyle w:val="a3"/>
          <w:bCs/>
          <w:i w:val="0"/>
          <w:iCs w:val="0"/>
          <w:shd w:val="clear" w:color="auto" w:fill="FFFFFF"/>
        </w:rPr>
        <w:t>кадастра и картографии</w:t>
      </w:r>
      <w:r>
        <w:t>);</w:t>
      </w:r>
    </w:p>
    <w:p w:rsidR="00897638" w:rsidRDefault="00897638" w:rsidP="00897638">
      <w:pPr>
        <w:ind w:firstLine="540"/>
        <w:jc w:val="both"/>
      </w:pPr>
      <w:r>
        <w:t>2.8.Перечень оснований для отказа в  приеме документов, необходимых для предоставления  муниципальной услуги.</w:t>
      </w:r>
    </w:p>
    <w:p w:rsidR="00897638" w:rsidRDefault="00897638" w:rsidP="00897638">
      <w:pPr>
        <w:ind w:firstLine="700"/>
      </w:pPr>
      <w:r>
        <w:t>Основаниями для отказа в приеме документов  являются:</w:t>
      </w:r>
    </w:p>
    <w:p w:rsidR="00897638" w:rsidRDefault="00897638" w:rsidP="00897638">
      <w:pPr>
        <w:ind w:firstLine="720"/>
        <w:jc w:val="both"/>
      </w:pPr>
      <w:r>
        <w:t>отсутствие у заявителей права на получение муниципальной услуги в соответствии с действующим законодательством;</w:t>
      </w:r>
    </w:p>
    <w:p w:rsidR="00897638" w:rsidRDefault="00897638" w:rsidP="00897638">
      <w:pPr>
        <w:ind w:firstLine="720"/>
        <w:jc w:val="both"/>
      </w:pPr>
      <w:r>
        <w:t xml:space="preserve">2.8. Перечень оснований для отказа в предоставлении  муниципальной  услуги. </w:t>
      </w:r>
    </w:p>
    <w:p w:rsidR="00897638" w:rsidRDefault="00897638" w:rsidP="009140CC">
      <w:pPr>
        <w:ind w:firstLine="720"/>
      </w:pPr>
      <w:r>
        <w:t>Основаниями для отказа в предоставлении муниципальной услуги</w:t>
      </w:r>
    </w:p>
    <w:p w:rsidR="009F5BA1" w:rsidRDefault="00897638" w:rsidP="009140CC">
      <w:pPr>
        <w:jc w:val="both"/>
      </w:pPr>
      <w:r>
        <w:t>являются:</w:t>
      </w:r>
    </w:p>
    <w:p w:rsidR="009F5BA1" w:rsidRPr="008A1B28" w:rsidRDefault="009F5BA1" w:rsidP="009140CC">
      <w:pPr>
        <w:ind w:firstLine="700"/>
      </w:pPr>
      <w:r w:rsidRPr="008A1B28">
        <w:t>Основаниями для отказа в приеме документов являются:</w:t>
      </w:r>
    </w:p>
    <w:p w:rsidR="009F5BA1" w:rsidRPr="008A1B28" w:rsidRDefault="009F5BA1" w:rsidP="009140CC">
      <w:pPr>
        <w:numPr>
          <w:ilvl w:val="0"/>
          <w:numId w:val="5"/>
        </w:numPr>
        <w:ind w:left="0"/>
        <w:jc w:val="both"/>
      </w:pPr>
      <w:r w:rsidRPr="008A1B28"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9F5BA1" w:rsidRPr="008A1B28" w:rsidRDefault="009F5BA1" w:rsidP="009140CC">
      <w:pPr>
        <w:numPr>
          <w:ilvl w:val="0"/>
          <w:numId w:val="5"/>
        </w:numPr>
        <w:ind w:left="0"/>
        <w:jc w:val="both"/>
      </w:pPr>
      <w:r w:rsidRPr="008A1B28">
        <w:t>невозможность установления содержания представленных документов;</w:t>
      </w:r>
    </w:p>
    <w:p w:rsidR="00897638" w:rsidRDefault="009F5BA1" w:rsidP="00897638">
      <w:pPr>
        <w:numPr>
          <w:ilvl w:val="0"/>
          <w:numId w:val="5"/>
        </w:numPr>
        <w:ind w:left="0" w:firstLine="720"/>
        <w:jc w:val="both"/>
      </w:pPr>
      <w:r w:rsidRPr="008A1B28">
        <w:t>представленные документы исполнены карандашом.</w:t>
      </w:r>
      <w:r w:rsidRPr="009140CC">
        <w:rPr>
          <w:i/>
        </w:rPr>
        <w:t xml:space="preserve"> </w:t>
      </w:r>
    </w:p>
    <w:p w:rsidR="00897638" w:rsidRDefault="00897638" w:rsidP="00897638">
      <w:pPr>
        <w:ind w:firstLine="720"/>
        <w:jc w:val="both"/>
      </w:pPr>
      <w:r>
        <w:t>2.9. Услуги, которые являются необходимыми и обязательными для предоставления государственной услуги: -</w:t>
      </w:r>
    </w:p>
    <w:p w:rsidR="00897638" w:rsidRDefault="00897638" w:rsidP="00897638">
      <w:pPr>
        <w:ind w:firstLine="700"/>
      </w:pPr>
      <w:r>
        <w:t>2.10..Размер платы, взимаемой с заявителя при предоставлении муниципальной услуги: услуга является бесплатной.</w:t>
      </w:r>
    </w:p>
    <w:p w:rsidR="00897638" w:rsidRDefault="00897638" w:rsidP="00897638">
      <w:pPr>
        <w:pBdr>
          <w:bottom w:val="single" w:sz="12" w:space="0" w:color="808080"/>
        </w:pBdr>
        <w:ind w:firstLine="700"/>
        <w:jc w:val="both"/>
      </w:pPr>
      <w: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897638" w:rsidRDefault="00897638" w:rsidP="00897638">
      <w:pPr>
        <w:ind w:firstLine="700"/>
        <w:jc w:val="both"/>
      </w:pPr>
      <w: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897638" w:rsidRDefault="00897638" w:rsidP="00897638">
      <w:pPr>
        <w:ind w:firstLine="700"/>
        <w:jc w:val="both"/>
      </w:pPr>
      <w:r>
        <w:lastRenderedPageBreak/>
        <w:t>2.13.Срок и порядок регистрации запроса заявителя о предоставлении муниципальной услуги и услуги:</w:t>
      </w:r>
    </w:p>
    <w:p w:rsidR="00897638" w:rsidRDefault="00897638" w:rsidP="00897638">
      <w:pPr>
        <w:ind w:firstLine="700"/>
        <w:jc w:val="both"/>
      </w:pPr>
      <w:r>
        <w:t xml:space="preserve">Срок регистрации запроса заявителя о предоставлении муниципальной услуги – </w:t>
      </w:r>
      <w:r w:rsidR="00085CBA">
        <w:t xml:space="preserve">  в  10   гневный срок </w:t>
      </w:r>
      <w:r>
        <w:t xml:space="preserve"> с момента обращения заявителя (при личном обращении); один день со дня  поступления письменной корреспонденции (почтой), </w:t>
      </w:r>
      <w:r w:rsidR="00085CBA">
        <w:t xml:space="preserve"> </w:t>
      </w:r>
      <w:r>
        <w:t xml:space="preserve"> </w:t>
      </w:r>
      <w:r w:rsidR="00085CBA">
        <w:t xml:space="preserve"> </w:t>
      </w:r>
      <w:r>
        <w:t xml:space="preserve"> через электронные каналы связи (электронной почтой); </w:t>
      </w:r>
    </w:p>
    <w:p w:rsidR="00897638" w:rsidRDefault="00897638" w:rsidP="00897638">
      <w:pPr>
        <w:ind w:firstLine="840"/>
        <w:jc w:val="both"/>
      </w:pPr>
      <w:r>
        <w:t>2.14.Требования к помещениям, в которых предоставляется муниципальная услуга:</w:t>
      </w:r>
    </w:p>
    <w:p w:rsidR="00897638" w:rsidRDefault="00897638" w:rsidP="00897638">
      <w:pPr>
        <w:ind w:firstLine="840"/>
        <w:jc w:val="both"/>
      </w:pPr>
      <w:r>
        <w:t xml:space="preserve">2.14.1. В 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области, прием заявителей</w:t>
      </w:r>
    </w:p>
    <w:p w:rsidR="00897638" w:rsidRDefault="00897638" w:rsidP="00897638">
      <w:pPr>
        <w:ind w:hanging="20"/>
        <w:jc w:val="both"/>
      </w:pPr>
      <w: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97638" w:rsidRDefault="00897638" w:rsidP="00897638">
      <w:pPr>
        <w:ind w:hanging="20"/>
        <w:jc w:val="both"/>
      </w:pPr>
      <w: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897638" w:rsidRDefault="00897638" w:rsidP="00897638">
      <w:pPr>
        <w:ind w:hanging="20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897638" w:rsidRDefault="00897638" w:rsidP="00897638">
      <w:pPr>
        <w:ind w:left="840"/>
        <w:jc w:val="both"/>
      </w:pPr>
      <w:r>
        <w:t>2.14.2.Требования к местам для ожидания:</w:t>
      </w:r>
    </w:p>
    <w:p w:rsidR="00897638" w:rsidRDefault="00897638" w:rsidP="00897638">
      <w:pPr>
        <w:ind w:hanging="2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897638" w:rsidRDefault="00897638" w:rsidP="00897638">
      <w:pPr>
        <w:ind w:hanging="2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897638" w:rsidRDefault="00897638" w:rsidP="00897638">
      <w:pPr>
        <w:ind w:hanging="20"/>
        <w:jc w:val="both"/>
      </w:pPr>
      <w:r>
        <w:t>в местах для ожидания предусматриваются места для получения информации о государственной услуге.</w:t>
      </w:r>
    </w:p>
    <w:p w:rsidR="00897638" w:rsidRDefault="00897638" w:rsidP="00897638">
      <w:pPr>
        <w:ind w:left="700"/>
        <w:jc w:val="both"/>
      </w:pPr>
      <w:r>
        <w:t>2.14.3.Требования к местам для получения информации о муниципальной услуге:</w:t>
      </w:r>
    </w:p>
    <w:p w:rsidR="00897638" w:rsidRDefault="00897638" w:rsidP="00897638">
      <w:pPr>
        <w:ind w:hanging="2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97638" w:rsidRDefault="00897638" w:rsidP="00897638">
      <w:pPr>
        <w:ind w:firstLine="54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97638" w:rsidRDefault="00897638" w:rsidP="00897638">
      <w:pPr>
        <w:ind w:firstLine="540"/>
        <w:jc w:val="both"/>
      </w:pPr>
      <w: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97638" w:rsidRDefault="00897638" w:rsidP="00897638">
      <w:pPr>
        <w:ind w:firstLine="540"/>
        <w:jc w:val="both"/>
      </w:pPr>
      <w:r>
        <w:t>2.14.4.Требования к местам приема заявителей:</w:t>
      </w:r>
    </w:p>
    <w:p w:rsidR="00897638" w:rsidRDefault="00897638" w:rsidP="00897638">
      <w:pPr>
        <w:ind w:firstLine="720"/>
        <w:jc w:val="both"/>
      </w:pPr>
      <w: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97638" w:rsidRDefault="00897638" w:rsidP="00897638">
      <w:pPr>
        <w:ind w:firstLine="720"/>
        <w:jc w:val="both"/>
      </w:pPr>
      <w:r>
        <w:lastRenderedPageBreak/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97638" w:rsidRDefault="00897638" w:rsidP="00897638">
      <w:pPr>
        <w:ind w:firstLine="72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97638" w:rsidRDefault="00897638" w:rsidP="00897638">
      <w:pPr>
        <w:ind w:firstLine="72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97638" w:rsidRDefault="00897638" w:rsidP="00897638">
      <w:pPr>
        <w:ind w:firstLine="720"/>
        <w:jc w:val="both"/>
      </w:pPr>
      <w: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897638" w:rsidRDefault="00897638" w:rsidP="00897638">
      <w:pPr>
        <w:ind w:firstLine="720"/>
        <w:jc w:val="both"/>
      </w:pPr>
      <w:r>
        <w:t>2.15. Показатели качества и доступности предоставления муниципальной услуги:</w:t>
      </w:r>
    </w:p>
    <w:p w:rsidR="00897638" w:rsidRDefault="00897638" w:rsidP="00897638">
      <w:pPr>
        <w:ind w:firstLine="720"/>
        <w:jc w:val="both"/>
      </w:pPr>
      <w:r>
        <w:t>2.15.1.Показатели качества муниципальной услуги:</w:t>
      </w:r>
    </w:p>
    <w:p w:rsidR="00897638" w:rsidRDefault="00897638" w:rsidP="00897638">
      <w:pPr>
        <w:ind w:firstLine="720"/>
        <w:jc w:val="both"/>
      </w:pPr>
      <w: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97638" w:rsidRDefault="00897638" w:rsidP="00897638">
      <w:pPr>
        <w:ind w:firstLine="720"/>
        <w:jc w:val="both"/>
      </w:pPr>
      <w: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897638" w:rsidRDefault="00897638" w:rsidP="00897638">
      <w:pPr>
        <w:ind w:firstLine="720"/>
        <w:jc w:val="both"/>
      </w:pPr>
      <w:r>
        <w:t>2.15.2..Показатели доступности предоставления  муниципальной услуги:</w:t>
      </w:r>
    </w:p>
    <w:p w:rsidR="00897638" w:rsidRDefault="00897638" w:rsidP="00897638">
      <w:pPr>
        <w:ind w:firstLine="720"/>
        <w:jc w:val="both"/>
      </w:pPr>
      <w:r>
        <w:t>1) _________________________________ (кол-во заявителей, благополучно воспользовавшихся муниципальной услугой)</w:t>
      </w:r>
    </w:p>
    <w:p w:rsidR="00897638" w:rsidRDefault="00897638" w:rsidP="00897638">
      <w:pPr>
        <w:ind w:firstLine="720"/>
        <w:jc w:val="both"/>
      </w:pPr>
      <w: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897638" w:rsidRDefault="00897638" w:rsidP="00897638">
      <w:pPr>
        <w:ind w:firstLine="720"/>
        <w:jc w:val="both"/>
      </w:pPr>
      <w: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897638" w:rsidRDefault="00897638" w:rsidP="00897638">
      <w:pPr>
        <w:ind w:firstLine="720"/>
        <w:jc w:val="both"/>
      </w:pPr>
      <w:r>
        <w:t>4) пешеходная доступность от остановок общественного транспорта до, здания администрации сельсовета;</w:t>
      </w:r>
    </w:p>
    <w:p w:rsidR="00897638" w:rsidRDefault="00897638" w:rsidP="00897638">
      <w:pPr>
        <w:ind w:firstLine="720"/>
        <w:jc w:val="both"/>
      </w:pPr>
      <w: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97638" w:rsidRDefault="00897638" w:rsidP="00897638">
      <w:pPr>
        <w:ind w:firstLine="720"/>
        <w:jc w:val="both"/>
      </w:pPr>
      <w: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897638" w:rsidRDefault="00897638" w:rsidP="00897638"/>
    <w:p w:rsidR="00897638" w:rsidRDefault="00897638" w:rsidP="00897638">
      <w:pPr>
        <w:jc w:val="center"/>
      </w:pPr>
      <w:r>
        <w:t>Ш. Состав, последовательность и сроки выполнения административных процедур, требования к порядку их выполнения</w:t>
      </w:r>
    </w:p>
    <w:p w:rsidR="00897638" w:rsidRDefault="00897638" w:rsidP="00897638">
      <w:pPr>
        <w:jc w:val="center"/>
      </w:pPr>
    </w:p>
    <w:p w:rsidR="00897638" w:rsidRPr="0061098F" w:rsidRDefault="00897638" w:rsidP="00897638">
      <w:pPr>
        <w:ind w:firstLine="700"/>
        <w:jc w:val="both"/>
      </w:pPr>
      <w:r w:rsidRPr="0061098F">
        <w:t>3.1. Предоставление муниципальной услуги включает в себя последовательность следующих административных процедур:</w:t>
      </w:r>
    </w:p>
    <w:p w:rsidR="00897638" w:rsidRPr="0061098F" w:rsidRDefault="00897638" w:rsidP="00897638">
      <w:pPr>
        <w:ind w:firstLine="700"/>
        <w:jc w:val="both"/>
      </w:pPr>
      <w:r w:rsidRPr="0061098F">
        <w:lastRenderedPageBreak/>
        <w:t>1) в случае получения разрешения на строительство:</w:t>
      </w:r>
    </w:p>
    <w:p w:rsidR="00897638" w:rsidRPr="0061098F" w:rsidRDefault="00897638" w:rsidP="00897638">
      <w:pPr>
        <w:ind w:firstLine="567"/>
        <w:jc w:val="both"/>
      </w:pPr>
      <w:r w:rsidRPr="0061098F">
        <w:t>- прием и регистрация заявления;</w:t>
      </w:r>
    </w:p>
    <w:p w:rsidR="00897638" w:rsidRPr="0061098F" w:rsidRDefault="00897638" w:rsidP="00897638">
      <w:pPr>
        <w:ind w:firstLine="567"/>
        <w:jc w:val="both"/>
      </w:pPr>
      <w:r w:rsidRPr="0061098F">
        <w:t xml:space="preserve">- проверка наличия необходимых документов и их надлежащего </w:t>
      </w:r>
      <w:proofErr w:type="gramStart"/>
      <w:r w:rsidRPr="0061098F">
        <w:t>оформления</w:t>
      </w:r>
      <w:proofErr w:type="gramEnd"/>
      <w:r>
        <w:t xml:space="preserve"> и </w:t>
      </w:r>
      <w:r w:rsidRPr="0061098F">
        <w:t>принятие решения о предоставлении муниципальной услуги;</w:t>
      </w:r>
    </w:p>
    <w:p w:rsidR="00897638" w:rsidRPr="0061098F" w:rsidRDefault="00897638" w:rsidP="00897638">
      <w:pPr>
        <w:ind w:firstLine="567"/>
        <w:jc w:val="both"/>
      </w:pPr>
      <w:r w:rsidRPr="0061098F">
        <w:t>- выдача результата предоставления муниципальной услуги.</w:t>
      </w:r>
    </w:p>
    <w:p w:rsidR="00897638" w:rsidRPr="0061098F" w:rsidRDefault="00897638" w:rsidP="00897638">
      <w:pPr>
        <w:ind w:firstLine="567"/>
        <w:jc w:val="both"/>
      </w:pPr>
      <w:r w:rsidRPr="0061098F">
        <w:t>2) в случае продления разрешения:</w:t>
      </w:r>
    </w:p>
    <w:p w:rsidR="00897638" w:rsidRPr="0061098F" w:rsidRDefault="00897638" w:rsidP="00897638">
      <w:pPr>
        <w:ind w:firstLine="567"/>
        <w:jc w:val="both"/>
      </w:pPr>
      <w:r w:rsidRPr="0061098F">
        <w:t>- прием и регистрация заявления;</w:t>
      </w:r>
    </w:p>
    <w:p w:rsidR="00897638" w:rsidRPr="0061098F" w:rsidRDefault="00897638" w:rsidP="00897638">
      <w:pPr>
        <w:ind w:firstLine="567"/>
        <w:jc w:val="both"/>
      </w:pPr>
      <w:r w:rsidRPr="0061098F">
        <w:t>- принятие решения о продлении разрешения на строительство, либо об отказе в продлении данного разрешения.</w:t>
      </w:r>
    </w:p>
    <w:p w:rsidR="00897638" w:rsidRPr="0061098F" w:rsidRDefault="00897638" w:rsidP="00897638">
      <w:pPr>
        <w:tabs>
          <w:tab w:val="left" w:pos="540"/>
        </w:tabs>
        <w:ind w:left="560"/>
        <w:jc w:val="both"/>
      </w:pPr>
      <w:r w:rsidRPr="0061098F">
        <w:t>3.2. Сотрудником отдела самостоятельно истребуются:</w:t>
      </w:r>
    </w:p>
    <w:p w:rsidR="00897638" w:rsidRPr="0061098F" w:rsidRDefault="00897638" w:rsidP="00897638">
      <w:pPr>
        <w:tabs>
          <w:tab w:val="left" w:pos="540"/>
        </w:tabs>
        <w:ind w:left="560"/>
        <w:jc w:val="both"/>
      </w:pPr>
      <w:r w:rsidRPr="0061098F">
        <w:t xml:space="preserve">- правоустанавливающие документы на земельный участок. </w:t>
      </w:r>
    </w:p>
    <w:p w:rsidR="00897638" w:rsidRPr="0061098F" w:rsidRDefault="00897638" w:rsidP="00897638">
      <w:pPr>
        <w:ind w:left="567"/>
      </w:pPr>
      <w:r w:rsidRPr="0061098F">
        <w:t>3.3.Прием и регистрация заявления</w:t>
      </w:r>
    </w:p>
    <w:p w:rsidR="00897638" w:rsidRPr="0061098F" w:rsidRDefault="00897638" w:rsidP="00897638">
      <w:pPr>
        <w:jc w:val="both"/>
      </w:pPr>
      <w:r w:rsidRPr="0061098F">
        <w:t xml:space="preserve">         3.3.1. Основанием для начала административной процедуры является обращение заявителя в приемную администрации с заявлением и докуме</w:t>
      </w:r>
      <w:r w:rsidR="009140CC">
        <w:t>нтами, указанными в пункте 2.6 а</w:t>
      </w:r>
      <w:r w:rsidRPr="0061098F">
        <w:t>дминистративного регламента.</w:t>
      </w:r>
    </w:p>
    <w:p w:rsidR="00897638" w:rsidRPr="0061098F" w:rsidRDefault="00897638" w:rsidP="00897638">
      <w:pPr>
        <w:ind w:firstLine="567"/>
        <w:jc w:val="both"/>
      </w:pPr>
      <w:r w:rsidRPr="0061098F">
        <w:t>3.3.2.</w:t>
      </w:r>
      <w:r w:rsidRPr="0061098F">
        <w:tab/>
        <w:t>Специалист администрации, ответственный за прием документов и регистрацию заявления о предоставлении муниципальной услуги (далее – специалист):</w:t>
      </w:r>
    </w:p>
    <w:p w:rsidR="00897638" w:rsidRPr="0061098F" w:rsidRDefault="00897638" w:rsidP="00897638">
      <w:pPr>
        <w:ind w:firstLine="567"/>
        <w:jc w:val="both"/>
      </w:pPr>
      <w:r w:rsidRPr="0061098F">
        <w:t>- устанавливает предмет обращения, личность заявителя, полномочия представителя заявителя;</w:t>
      </w:r>
    </w:p>
    <w:p w:rsidR="00897638" w:rsidRPr="0061098F" w:rsidRDefault="00897638" w:rsidP="00897638">
      <w:pPr>
        <w:ind w:firstLine="567"/>
        <w:jc w:val="both"/>
      </w:pPr>
      <w:r w:rsidRPr="0061098F">
        <w:t>- проверяет правильность оформления заявления, проверяет комплектность представленных документов, указанных в приложении;</w:t>
      </w:r>
    </w:p>
    <w:p w:rsidR="00897638" w:rsidRPr="0061098F" w:rsidRDefault="00897638" w:rsidP="00897638">
      <w:pPr>
        <w:ind w:firstLine="567"/>
        <w:jc w:val="both"/>
      </w:pPr>
      <w:r w:rsidRPr="0061098F">
        <w:t>- вносит соответствующую запись в журнале регистрации заявлений о предоставлении муниципальной услуги в соответствии с правилами ведения книг учета документов (осуществляет присвоение входящего номера заявлению, регистрацию заявления).</w:t>
      </w:r>
    </w:p>
    <w:p w:rsidR="00897638" w:rsidRPr="0061098F" w:rsidRDefault="00897638" w:rsidP="00897638">
      <w:pPr>
        <w:ind w:firstLine="567"/>
        <w:jc w:val="both"/>
      </w:pPr>
      <w:r w:rsidRPr="0061098F"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897638" w:rsidRPr="0061098F" w:rsidRDefault="00897638" w:rsidP="00897638">
      <w:pPr>
        <w:ind w:firstLine="567"/>
        <w:jc w:val="both"/>
      </w:pPr>
      <w:r w:rsidRPr="0061098F">
        <w:t xml:space="preserve">3.3.3. </w:t>
      </w:r>
      <w:r w:rsidRPr="0061098F">
        <w:tab/>
      </w:r>
      <w:proofErr w:type="gramStart"/>
      <w:r w:rsidRPr="0061098F">
        <w:t xml:space="preserve">После регистрации заявления специалист </w:t>
      </w:r>
      <w:r w:rsidR="00901F0F">
        <w:t xml:space="preserve"> в 10 ти гневный срок </w:t>
      </w:r>
      <w:r w:rsidRPr="0061098F">
        <w:t>передает заявле</w:t>
      </w:r>
      <w:r>
        <w:t>ние с приложенными документами Г</w:t>
      </w:r>
      <w:r w:rsidRPr="0061098F">
        <w:t xml:space="preserve">лаве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 xml:space="preserve"> для рассмотрения и направления на исполнение специалисту, ответственному за их рассмотрение и подготовку результата предоставления муниципальной услуги (далее – уполномоченный специалист), в обязанности которого в соответствии с его должностной инструкцией входит выполнение соответствующих функций.</w:t>
      </w:r>
      <w:proofErr w:type="gramEnd"/>
      <w:r w:rsidRPr="0061098F">
        <w:t xml:space="preserve"> Направление осуществляется в течение дня регистрации заявления.</w:t>
      </w:r>
    </w:p>
    <w:p w:rsidR="00897638" w:rsidRPr="0061098F" w:rsidRDefault="00897638" w:rsidP="00897638">
      <w:pPr>
        <w:ind w:firstLine="567"/>
        <w:jc w:val="both"/>
      </w:pPr>
      <w:r w:rsidRPr="0061098F">
        <w:t xml:space="preserve">3.3.4. </w:t>
      </w:r>
      <w:r w:rsidRPr="0061098F">
        <w:tab/>
        <w:t>Результатом выполнения административной процедуры является прием и регистрация заявления и приложенных  документов на получение муниципальной услуги.</w:t>
      </w:r>
    </w:p>
    <w:p w:rsidR="00897638" w:rsidRPr="0061098F" w:rsidRDefault="00897638" w:rsidP="00897638">
      <w:pPr>
        <w:ind w:firstLine="567"/>
        <w:jc w:val="both"/>
      </w:pPr>
      <w:r w:rsidRPr="0061098F">
        <w:t>3.3.5.</w:t>
      </w:r>
      <w:r w:rsidRPr="0061098F">
        <w:tab/>
        <w:t>Максимальная продолжительность указанной процедуры составляет один день.</w:t>
      </w:r>
    </w:p>
    <w:p w:rsidR="00897638" w:rsidRPr="0061098F" w:rsidRDefault="00897638" w:rsidP="00897638">
      <w:pPr>
        <w:ind w:firstLine="567"/>
        <w:jc w:val="both"/>
      </w:pPr>
    </w:p>
    <w:p w:rsidR="00897638" w:rsidRPr="0061098F" w:rsidRDefault="00897638" w:rsidP="00897638">
      <w:pPr>
        <w:ind w:firstLine="567"/>
      </w:pPr>
      <w:r w:rsidRPr="0061098F">
        <w:t>3.4. Проверка наличия необходимых документов и надлежащего их оформления.</w:t>
      </w:r>
    </w:p>
    <w:p w:rsidR="00897638" w:rsidRPr="0061098F" w:rsidRDefault="00897638" w:rsidP="00897638">
      <w:pPr>
        <w:jc w:val="both"/>
      </w:pPr>
      <w:r w:rsidRPr="0061098F">
        <w:lastRenderedPageBreak/>
        <w:t xml:space="preserve">         3.4.1.</w:t>
      </w:r>
      <w:r w:rsidRPr="0061098F">
        <w:tab/>
        <w:t>Основанием для начала административной процедуры является пост</w:t>
      </w:r>
      <w:r>
        <w:t>упление заявления с резолюцией Г</w:t>
      </w:r>
      <w:r w:rsidRPr="0061098F">
        <w:t xml:space="preserve">лавы  </w:t>
      </w:r>
      <w:r>
        <w:t xml:space="preserve">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 xml:space="preserve"> и приложенных к нему документов к уполномоченному специалисту.</w:t>
      </w:r>
    </w:p>
    <w:p w:rsidR="00897638" w:rsidRPr="0061098F" w:rsidRDefault="00897638" w:rsidP="00897638">
      <w:pPr>
        <w:ind w:firstLine="567"/>
        <w:jc w:val="both"/>
      </w:pPr>
      <w:r w:rsidRPr="0061098F">
        <w:t>3.4.2.</w:t>
      </w:r>
      <w:r w:rsidRPr="0061098F">
        <w:tab/>
        <w:t>Уполномоченный специалист осуществляет проверку представленных заявителем документов на предмет:</w:t>
      </w:r>
    </w:p>
    <w:p w:rsidR="00897638" w:rsidRPr="0061098F" w:rsidRDefault="00897638" w:rsidP="00897638">
      <w:pPr>
        <w:ind w:firstLine="567"/>
        <w:jc w:val="both"/>
      </w:pPr>
      <w:r w:rsidRPr="0061098F">
        <w:t>а) наличия необходимой документации в соответствии с пунктом 2.6 Административного регламента;</w:t>
      </w:r>
    </w:p>
    <w:p w:rsidR="00897638" w:rsidRPr="0061098F" w:rsidRDefault="00897638" w:rsidP="00897638">
      <w:pPr>
        <w:ind w:firstLine="567"/>
        <w:jc w:val="both"/>
      </w:pPr>
      <w:r w:rsidRPr="0061098F">
        <w:t>б) соответствие проектной документации параметрам, установленным градостроительным планом земельного участка, определяющим:</w:t>
      </w:r>
    </w:p>
    <w:p w:rsidR="00897638" w:rsidRPr="0061098F" w:rsidRDefault="00897638" w:rsidP="00897638">
      <w:pPr>
        <w:ind w:firstLine="567"/>
        <w:jc w:val="both"/>
      </w:pPr>
      <w:r w:rsidRPr="0061098F">
        <w:t>- границы земельного участка;</w:t>
      </w:r>
    </w:p>
    <w:p w:rsidR="00897638" w:rsidRPr="0061098F" w:rsidRDefault="00897638" w:rsidP="00897638">
      <w:pPr>
        <w:ind w:firstLine="567"/>
        <w:jc w:val="both"/>
      </w:pPr>
      <w:r w:rsidRPr="0061098F">
        <w:t>- границы зон действующих публичных сервитутов;</w:t>
      </w:r>
    </w:p>
    <w:p w:rsidR="00897638" w:rsidRPr="0061098F" w:rsidRDefault="00897638" w:rsidP="00897638">
      <w:pPr>
        <w:ind w:firstLine="567"/>
        <w:jc w:val="both"/>
      </w:pPr>
      <w:r w:rsidRPr="0061098F">
        <w:t>- минимальные отступы от границ земельного участка в целях определения мест допустимого размещения зданий, строений сооружений, за пределами которых запрещено строительство зданий, строений, сооружений;</w:t>
      </w:r>
    </w:p>
    <w:p w:rsidR="00897638" w:rsidRPr="0061098F" w:rsidRDefault="00897638" w:rsidP="00897638">
      <w:pPr>
        <w:ind w:firstLine="567"/>
        <w:jc w:val="both"/>
      </w:pPr>
      <w:r w:rsidRPr="0061098F">
        <w:t>- информацию о градостроительном регламенте;</w:t>
      </w:r>
    </w:p>
    <w:p w:rsidR="00897638" w:rsidRPr="0061098F" w:rsidRDefault="00897638" w:rsidP="00897638">
      <w:pPr>
        <w:ind w:firstLine="567"/>
        <w:jc w:val="both"/>
      </w:pPr>
      <w:r w:rsidRPr="0061098F">
        <w:t>- информацию о разрешенном использовании земельного участка;</w:t>
      </w:r>
    </w:p>
    <w:p w:rsidR="00897638" w:rsidRPr="0061098F" w:rsidRDefault="00897638" w:rsidP="00897638">
      <w:pPr>
        <w:ind w:firstLine="567"/>
        <w:jc w:val="both"/>
      </w:pPr>
      <w:r w:rsidRPr="0061098F">
        <w:t>- требования к назначению, параметрам и размещению объекта капитального строительства на указанном земельном участке;</w:t>
      </w:r>
    </w:p>
    <w:p w:rsidR="00897638" w:rsidRPr="0061098F" w:rsidRDefault="00897638" w:rsidP="00897638">
      <w:pPr>
        <w:ind w:firstLine="567"/>
        <w:jc w:val="both"/>
      </w:pPr>
      <w:r w:rsidRPr="0061098F">
        <w:t>- 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897638" w:rsidRPr="0061098F" w:rsidRDefault="00897638" w:rsidP="00897638">
      <w:pPr>
        <w:ind w:firstLine="567"/>
        <w:jc w:val="both"/>
      </w:pPr>
      <w:r w:rsidRPr="0061098F">
        <w:t>- 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897638" w:rsidRPr="0061098F" w:rsidRDefault="00897638" w:rsidP="00897638">
      <w:pPr>
        <w:ind w:firstLine="567"/>
        <w:jc w:val="both"/>
      </w:pPr>
      <w:r w:rsidRPr="0061098F">
        <w:t>- границы зоны планируемого размещения объектов капитального строительства для государственных или муниципальных нужд;</w:t>
      </w:r>
    </w:p>
    <w:p w:rsidR="00897638" w:rsidRPr="0061098F" w:rsidRDefault="00897638" w:rsidP="00897638">
      <w:pPr>
        <w:ind w:firstLine="567"/>
        <w:jc w:val="both"/>
      </w:pPr>
      <w:r w:rsidRPr="0061098F">
        <w:tab/>
        <w:t>в) соответствие проектной документации разрешению на отклонение от предельных параметров разрешенного строительства (в случае, если застройщику было предоставлено такое разрешение);</w:t>
      </w:r>
    </w:p>
    <w:p w:rsidR="00897638" w:rsidRPr="0061098F" w:rsidRDefault="00897638" w:rsidP="00897638">
      <w:pPr>
        <w:ind w:firstLine="567"/>
        <w:jc w:val="both"/>
      </w:pPr>
      <w:r w:rsidRPr="0061098F">
        <w:tab/>
        <w:t>г) красным линиям.</w:t>
      </w:r>
    </w:p>
    <w:p w:rsidR="00897638" w:rsidRPr="0061098F" w:rsidRDefault="00897638" w:rsidP="00897638">
      <w:pPr>
        <w:ind w:firstLine="567"/>
        <w:jc w:val="both"/>
      </w:pPr>
      <w:r w:rsidRPr="0061098F">
        <w:t>3.4.3.</w:t>
      </w:r>
      <w:r w:rsidRPr="0061098F">
        <w:tab/>
        <w:t xml:space="preserve">По результатам рассмотрения и </w:t>
      </w:r>
      <w:proofErr w:type="gramStart"/>
      <w:r w:rsidRPr="0061098F">
        <w:t>проверки</w:t>
      </w:r>
      <w:proofErr w:type="gramEnd"/>
      <w:r w:rsidRPr="0061098F">
        <w:t xml:space="preserve"> предоставленных заявителем документов уполномоченный специалист готовит заключение о соответствии (несоответствии) представленных док</w:t>
      </w:r>
      <w:r w:rsidR="009140CC">
        <w:t>ументов требованиям пункта 2.6 а</w:t>
      </w:r>
      <w:r w:rsidRPr="0061098F">
        <w:t xml:space="preserve">дминистративного регламента, результат предоставления муниципальной услуги и направляет с документами </w:t>
      </w:r>
      <w:r>
        <w:t>на подпись Г</w:t>
      </w:r>
      <w:r w:rsidRPr="0061098F">
        <w:t xml:space="preserve">лаве </w:t>
      </w:r>
      <w:r>
        <w:t xml:space="preserve">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 xml:space="preserve">. </w:t>
      </w:r>
    </w:p>
    <w:p w:rsidR="00897638" w:rsidRPr="0061098F" w:rsidRDefault="00897638" w:rsidP="00897638">
      <w:pPr>
        <w:ind w:firstLine="567"/>
        <w:jc w:val="both"/>
      </w:pPr>
      <w:r w:rsidRPr="0061098F">
        <w:t>3.4.5.</w:t>
      </w:r>
      <w:r w:rsidRPr="0061098F">
        <w:tab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услуги.</w:t>
      </w:r>
    </w:p>
    <w:p w:rsidR="00897638" w:rsidRPr="0061098F" w:rsidRDefault="00897638" w:rsidP="009140CC">
      <w:pPr>
        <w:ind w:firstLine="567"/>
        <w:jc w:val="both"/>
      </w:pPr>
      <w:r w:rsidRPr="0061098F">
        <w:t>3.4.5.</w:t>
      </w:r>
      <w:r w:rsidRPr="0061098F">
        <w:tab/>
        <w:t>Максимальная продолжительность указанной процедуры составляет семь дней.</w:t>
      </w:r>
    </w:p>
    <w:p w:rsidR="00897638" w:rsidRPr="0061098F" w:rsidRDefault="00897638" w:rsidP="00897638">
      <w:r w:rsidRPr="0061098F">
        <w:t xml:space="preserve">        3.5. Выдача результата предоставления муниципальной услуги</w:t>
      </w:r>
    </w:p>
    <w:p w:rsidR="00897638" w:rsidRPr="0061098F" w:rsidRDefault="00897638" w:rsidP="00897638">
      <w:pPr>
        <w:jc w:val="both"/>
      </w:pPr>
      <w:r w:rsidRPr="0061098F">
        <w:t xml:space="preserve">        3.5.1.</w:t>
      </w:r>
      <w:r w:rsidRPr="0061098F">
        <w:tab/>
        <w:t>Основанием для начала административной процедуры является поступ</w:t>
      </w:r>
      <w:r>
        <w:t>ление специалисту подписанного Г</w:t>
      </w:r>
      <w:r w:rsidRPr="0061098F">
        <w:t xml:space="preserve">лавой  </w:t>
      </w:r>
      <w:r w:rsidR="00901F0F">
        <w:t xml:space="preserve"> </w:t>
      </w:r>
      <w:r w:rsidR="00170B4B">
        <w:t>Петропавловского 2-го</w:t>
      </w:r>
      <w:r>
        <w:t xml:space="preserve"> </w:t>
      </w:r>
      <w:r>
        <w:lastRenderedPageBreak/>
        <w:t xml:space="preserve">сельсовета </w:t>
      </w:r>
      <w:r w:rsidR="00334E41">
        <w:t xml:space="preserve">Венгеровского </w:t>
      </w:r>
      <w:proofErr w:type="gramStart"/>
      <w:r w:rsidR="00334E41">
        <w:t>района</w:t>
      </w:r>
      <w:r>
        <w:t xml:space="preserve"> Новосибирской области</w:t>
      </w:r>
      <w:r w:rsidRPr="0061098F">
        <w:t xml:space="preserve"> результата предоставления муниципальной услуги</w:t>
      </w:r>
      <w:proofErr w:type="gramEnd"/>
      <w:r w:rsidRPr="0061098F">
        <w:t>.</w:t>
      </w:r>
    </w:p>
    <w:p w:rsidR="00897638" w:rsidRPr="0061098F" w:rsidRDefault="00897638" w:rsidP="00897638">
      <w:pPr>
        <w:ind w:firstLine="567"/>
        <w:jc w:val="both"/>
      </w:pPr>
      <w:r w:rsidRPr="0061098F">
        <w:t>3.5.2.</w:t>
      </w:r>
      <w:r w:rsidRPr="0061098F">
        <w:tab/>
        <w:t xml:space="preserve">Разрешение на строительство (продление, внесение изменений) должно быть оформлено на бланке установленной формы в двух экземплярах, </w:t>
      </w:r>
      <w:r>
        <w:t>подписано Г</w:t>
      </w:r>
      <w:r w:rsidRPr="0061098F">
        <w:t xml:space="preserve">лавой </w:t>
      </w:r>
      <w:r w:rsidR="00901F0F">
        <w:t xml:space="preserve"> </w:t>
      </w:r>
      <w:r>
        <w:t xml:space="preserve">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 xml:space="preserve"> и иметь печать </w:t>
      </w:r>
      <w:r>
        <w:t xml:space="preserve">администрации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>.</w:t>
      </w:r>
    </w:p>
    <w:p w:rsidR="00897638" w:rsidRPr="0061098F" w:rsidRDefault="00897638" w:rsidP="00897638">
      <w:pPr>
        <w:ind w:firstLine="567"/>
        <w:jc w:val="both"/>
      </w:pPr>
      <w:r w:rsidRPr="0061098F">
        <w:t>3.5.3.</w:t>
      </w:r>
      <w:r w:rsidRPr="0061098F">
        <w:tab/>
      </w:r>
      <w:proofErr w:type="gramStart"/>
      <w:r w:rsidRPr="0061098F">
        <w:t xml:space="preserve">Уведомление об отказе </w:t>
      </w:r>
      <w:r w:rsidR="00901F0F">
        <w:t xml:space="preserve">в 10-ти дневный срок </w:t>
      </w:r>
      <w:r w:rsidRPr="0061098F">
        <w:t xml:space="preserve">в выдаче разрешения на строительство должно быть оформлено на бланке установленной формы </w:t>
      </w:r>
      <w:r>
        <w:t>в двух экземплярах и подписано Г</w:t>
      </w:r>
      <w:r w:rsidRPr="0061098F">
        <w:t xml:space="preserve">лавой </w:t>
      </w:r>
      <w:r w:rsidR="00901F0F">
        <w:t xml:space="preserve"> </w:t>
      </w:r>
      <w:r>
        <w:t xml:space="preserve"> </w:t>
      </w:r>
      <w:r w:rsidR="00170B4B">
        <w:t>Петропавловского 2-го</w:t>
      </w:r>
      <w:r>
        <w:t xml:space="preserve"> сельсовета </w:t>
      </w:r>
      <w:r w:rsidR="00334E41">
        <w:t>Венгеровского района</w:t>
      </w:r>
      <w:r>
        <w:t xml:space="preserve"> Новосибирской области</w:t>
      </w:r>
      <w:r w:rsidRPr="0061098F">
        <w:t>, в котором в обязательном порядке должны быть указаны правовые основания отказа.</w:t>
      </w:r>
      <w:proofErr w:type="gramEnd"/>
    </w:p>
    <w:p w:rsidR="00897638" w:rsidRPr="0061098F" w:rsidRDefault="00897638" w:rsidP="00897638">
      <w:pPr>
        <w:ind w:firstLine="567"/>
        <w:jc w:val="both"/>
      </w:pPr>
      <w:r w:rsidRPr="0061098F">
        <w:t>3.5.4.</w:t>
      </w:r>
      <w:r w:rsidRPr="0061098F">
        <w:tab/>
        <w:t xml:space="preserve">Специалист осуществляет регистрацию разрешения на строительство или уведомления об отказе в его выдаче в журнале учета выдачи разрешений на строительство или в журнале учета выдачи уведомлений об отказе в его выдачи в электронном виде и на бумажном носителе, и уведомляет заявителя или его уполномоченное лицо о принятом решении по телефону. </w:t>
      </w:r>
    </w:p>
    <w:p w:rsidR="00897638" w:rsidRPr="0061098F" w:rsidRDefault="00897638" w:rsidP="00897638">
      <w:pPr>
        <w:ind w:firstLine="567"/>
        <w:jc w:val="both"/>
      </w:pPr>
      <w:r w:rsidRPr="0061098F">
        <w:t>3.5.5</w:t>
      </w:r>
      <w:r w:rsidRPr="0061098F">
        <w:tab/>
        <w:t xml:space="preserve">Специалист производит выдачу одного экземпляра разрешения на строительство застройщику или представителю застройщика, уполномоченному на получение разрешения, под роспись в журнале учета выдачи разрешений на строительство. Второй экземпляр разрешения, вместе с комплектом представленных заявителем документов, до ввода объекта в эксплуатацию хранится в отделе. После ввода объекта в эксплуатацию второй экземпляр разрешения на строительство передается в </w:t>
      </w:r>
      <w:r w:rsidRPr="0061098F">
        <w:rPr>
          <w:color w:val="auto"/>
        </w:rPr>
        <w:t>архив Главного управления архитектуры и градостроительства администрации Новосибирского района.</w:t>
      </w:r>
    </w:p>
    <w:p w:rsidR="00897638" w:rsidRPr="0061098F" w:rsidRDefault="00897638" w:rsidP="00897638">
      <w:pPr>
        <w:ind w:firstLine="567"/>
        <w:jc w:val="both"/>
      </w:pPr>
      <w:r w:rsidRPr="0061098F">
        <w:t xml:space="preserve">3.5.6. Уведомление </w:t>
      </w:r>
      <w:proofErr w:type="gramStart"/>
      <w:r w:rsidRPr="0061098F">
        <w:t>об отказе в выдаче разрешения на строительство специалистом под роспись в журнале</w:t>
      </w:r>
      <w:proofErr w:type="gramEnd"/>
      <w:r w:rsidRPr="0061098F">
        <w:t xml:space="preserve"> учета выдачи уведомлений в одном экземпляре вручается заявителю или уполномоченному лицу лично или направляется по почте. Второй экземпляр хранится в деле.</w:t>
      </w:r>
    </w:p>
    <w:p w:rsidR="00897638" w:rsidRPr="0061098F" w:rsidRDefault="00897638" w:rsidP="00897638">
      <w:pPr>
        <w:ind w:firstLine="567"/>
        <w:jc w:val="both"/>
      </w:pPr>
      <w:r w:rsidRPr="0061098F">
        <w:t>3.5.7.</w:t>
      </w:r>
      <w:r w:rsidRPr="0061098F">
        <w:tab/>
        <w:t>Результатом выполнения административной процедуры являются:</w:t>
      </w:r>
    </w:p>
    <w:p w:rsidR="00897638" w:rsidRPr="0061098F" w:rsidRDefault="00897638" w:rsidP="00897638">
      <w:pPr>
        <w:ind w:firstLine="567"/>
        <w:jc w:val="both"/>
      </w:pPr>
      <w:r w:rsidRPr="0061098F">
        <w:t>- выдача разрешения на строительство;</w:t>
      </w:r>
    </w:p>
    <w:p w:rsidR="00897638" w:rsidRPr="0061098F" w:rsidRDefault="00897638" w:rsidP="00897638">
      <w:pPr>
        <w:ind w:firstLine="567"/>
        <w:jc w:val="both"/>
      </w:pPr>
      <w:r w:rsidRPr="0061098F">
        <w:t>- продление срока действия разрешения на строительство;</w:t>
      </w:r>
    </w:p>
    <w:p w:rsidR="00897638" w:rsidRPr="0061098F" w:rsidRDefault="00897638" w:rsidP="00897638">
      <w:pPr>
        <w:ind w:firstLine="567"/>
        <w:jc w:val="both"/>
      </w:pPr>
      <w:r w:rsidRPr="0061098F">
        <w:t>- выдача уведомления об отказе в выдаче разрешения на строительство.</w:t>
      </w:r>
    </w:p>
    <w:p w:rsidR="00897638" w:rsidRDefault="00897638" w:rsidP="00897638">
      <w:pPr>
        <w:ind w:firstLine="567"/>
        <w:jc w:val="both"/>
      </w:pPr>
      <w:r w:rsidRPr="0061098F">
        <w:t>3.5.8. Максимальная продолжительность указанной процедуры составляет один день.</w:t>
      </w:r>
    </w:p>
    <w:p w:rsidR="00897638" w:rsidRDefault="00897638" w:rsidP="00897638">
      <w:pPr>
        <w:ind w:firstLine="567"/>
        <w:jc w:val="both"/>
      </w:pPr>
      <w:r>
        <w:t>В случае продления срока действия разрешения на строительство:</w:t>
      </w:r>
    </w:p>
    <w:p w:rsidR="00897638" w:rsidRPr="0061098F" w:rsidRDefault="00897638" w:rsidP="00897638">
      <w:pPr>
        <w:jc w:val="both"/>
      </w:pPr>
      <w:r>
        <w:t xml:space="preserve">      3.6. Прием и регистрация заявления производится согласно п. 3.3. настоящего</w:t>
      </w:r>
    </w:p>
    <w:p w:rsidR="00897638" w:rsidRPr="009334B1" w:rsidRDefault="00897638" w:rsidP="00897638">
      <w:pPr>
        <w:ind w:firstLine="567"/>
        <w:jc w:val="both"/>
        <w:rPr>
          <w:sz w:val="26"/>
          <w:szCs w:val="26"/>
        </w:rPr>
      </w:pPr>
      <w:r>
        <w:lastRenderedPageBreak/>
        <w:t xml:space="preserve">регламента. Заявление о продлении срока действия разрешения должно быть подано </w:t>
      </w:r>
      <w:r w:rsidRPr="009334B1">
        <w:t>не менее чем за 60 дней до истечения срока действия такого разрешения.</w:t>
      </w:r>
    </w:p>
    <w:p w:rsidR="00897638" w:rsidRDefault="00897638" w:rsidP="00897638">
      <w:pPr>
        <w:jc w:val="both"/>
      </w:pPr>
      <w:r>
        <w:t xml:space="preserve">     3.7. Принятие решения о продлении срока действия разрешения на строительства.</w:t>
      </w:r>
    </w:p>
    <w:p w:rsidR="00897638" w:rsidRDefault="00897638" w:rsidP="00897638">
      <w:pPr>
        <w:jc w:val="both"/>
      </w:pPr>
      <w:r>
        <w:t xml:space="preserve">     3.7.1. Основанием для начала данной административной процедуры является регистрация заявления о продлении срока действия разрешения.</w:t>
      </w:r>
    </w:p>
    <w:p w:rsidR="00897638" w:rsidRDefault="00897638" w:rsidP="00897638">
      <w:pPr>
        <w:jc w:val="both"/>
      </w:pPr>
      <w:r>
        <w:t xml:space="preserve">    3.7.2. Специалист отдела, ответственный за проведение административной процедуры, устанавливает факт наличия права на получение заявителем муниципальной услуги.</w:t>
      </w:r>
    </w:p>
    <w:p w:rsidR="00897638" w:rsidRDefault="00897638" w:rsidP="00897638">
      <w:pPr>
        <w:jc w:val="both"/>
      </w:pPr>
      <w:r>
        <w:t xml:space="preserve">    3.7.3. В случае отсутствия у заявителя права на получение муниципальной услуги, специалист готовит письменное уведомление об отказе в продлении срока действия разрешения на строительство с указанием причин отказа, и направляет уведомление на подпись Главе </w:t>
      </w:r>
      <w:r w:rsidR="00901F0F">
        <w:t xml:space="preserve"> сельсовета </w:t>
      </w:r>
    </w:p>
    <w:p w:rsidR="00897638" w:rsidRDefault="00897638" w:rsidP="00897638">
      <w:pPr>
        <w:jc w:val="both"/>
      </w:pPr>
      <w:r>
        <w:t xml:space="preserve">   3.7.4. В случае наличия у заявителя права на получение муниципальной услуги, специалист готовит письменное уведомление об удовлетворении просьбы заявителя о продлении срока действия разрешения на строительство, и отправляет уведомление на подпись главе администрации.</w:t>
      </w:r>
    </w:p>
    <w:p w:rsidR="00897638" w:rsidRDefault="00897638" w:rsidP="00897638">
      <w:pPr>
        <w:jc w:val="both"/>
      </w:pPr>
      <w:r>
        <w:t xml:space="preserve">   3.7.5. Результатом данной административной процедуры является:</w:t>
      </w:r>
    </w:p>
    <w:p w:rsidR="00897638" w:rsidRDefault="00897638" w:rsidP="00897638">
      <w:pPr>
        <w:jc w:val="both"/>
      </w:pPr>
      <w:r>
        <w:t>- уведомление заявителя о продлении срока действия разрешения на строительство;</w:t>
      </w:r>
    </w:p>
    <w:p w:rsidR="00897638" w:rsidRDefault="00897638" w:rsidP="00897638">
      <w:pPr>
        <w:jc w:val="both"/>
      </w:pPr>
      <w:r>
        <w:t>- уведомление заявителя об отказе в продлении срока действия разрешения на строительство с указанием причин отказа.</w:t>
      </w:r>
    </w:p>
    <w:p w:rsidR="00897638" w:rsidRDefault="00897638" w:rsidP="00897638">
      <w:pPr>
        <w:jc w:val="both"/>
      </w:pPr>
    </w:p>
    <w:p w:rsidR="00897638" w:rsidRDefault="00897638" w:rsidP="00897638">
      <w:pPr>
        <w:jc w:val="center"/>
      </w:pPr>
      <w:r>
        <w:t xml:space="preserve">IV. Порядок и формы </w:t>
      </w:r>
      <w:proofErr w:type="gramStart"/>
      <w:r>
        <w:t>контроля за</w:t>
      </w:r>
      <w:proofErr w:type="gramEnd"/>
      <w:r>
        <w:t xml:space="preserve"> совершением действий</w:t>
      </w:r>
    </w:p>
    <w:p w:rsidR="00897638" w:rsidRDefault="00897638" w:rsidP="00897638">
      <w:pPr>
        <w:jc w:val="center"/>
      </w:pPr>
      <w:r>
        <w:t>по предоставлению  муниципальной  услуги</w:t>
      </w:r>
    </w:p>
    <w:p w:rsidR="00897638" w:rsidRDefault="00897638" w:rsidP="00897638">
      <w:pPr>
        <w:jc w:val="both"/>
      </w:pPr>
    </w:p>
    <w:p w:rsidR="00897638" w:rsidRDefault="00897638" w:rsidP="00897638">
      <w:pPr>
        <w:ind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</w:t>
      </w:r>
      <w:r w:rsidR="00901F0F">
        <w:t xml:space="preserve"> сельсовета </w:t>
      </w:r>
    </w:p>
    <w:p w:rsidR="00897638" w:rsidRDefault="00897638" w:rsidP="00897638">
      <w:pPr>
        <w:ind w:firstLine="709"/>
        <w:jc w:val="both"/>
      </w:pPr>
      <w: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897638" w:rsidRDefault="00897638" w:rsidP="00897638">
      <w:pPr>
        <w:ind w:firstLine="709"/>
        <w:jc w:val="both"/>
      </w:pPr>
      <w:r>
        <w:t xml:space="preserve">4.3. Ответственность за предоставление муниципальной услуги возлагается на Главу </w:t>
      </w:r>
      <w:r w:rsidR="00901F0F">
        <w:t xml:space="preserve"> сельсовета</w:t>
      </w:r>
      <w:proofErr w:type="gramStart"/>
      <w:r w:rsidR="00901F0F">
        <w:t xml:space="preserve"> </w:t>
      </w:r>
      <w:r>
        <w:t>,</w:t>
      </w:r>
      <w:proofErr w:type="gramEnd"/>
      <w:r>
        <w:t xml:space="preserve"> который непосредственно принимает решение по вопросам предоставления муниципальной  услуги.</w:t>
      </w:r>
    </w:p>
    <w:p w:rsidR="00897638" w:rsidRDefault="00897638" w:rsidP="00897638">
      <w:pPr>
        <w:ind w:firstLine="709"/>
        <w:jc w:val="both"/>
      </w:pPr>
      <w: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</w:t>
      </w:r>
      <w:r w:rsidR="00901F0F">
        <w:t xml:space="preserve">  сотрудников администрации в </w:t>
      </w:r>
      <w:r>
        <w:t xml:space="preserve">соответствии с Федеральным законом от 02.03.2007 N </w:t>
      </w:r>
      <w:r w:rsidR="00901F0F">
        <w:t>25</w:t>
      </w:r>
      <w:r>
        <w:t>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897638" w:rsidRDefault="00897638" w:rsidP="00897638">
      <w:pPr>
        <w:ind w:firstLine="709"/>
        <w:jc w:val="both"/>
      </w:pPr>
    </w:p>
    <w:p w:rsidR="00897638" w:rsidRPr="00FC076A" w:rsidRDefault="00FC076A" w:rsidP="00897638">
      <w:pPr>
        <w:jc w:val="center"/>
        <w:rPr>
          <w:b/>
        </w:rPr>
      </w:pPr>
      <w:r>
        <w:rPr>
          <w:b/>
        </w:rPr>
        <w:t xml:space="preserve"> </w:t>
      </w:r>
    </w:p>
    <w:p w:rsidR="00FC076A" w:rsidRPr="00FC076A" w:rsidRDefault="00FC076A" w:rsidP="00FC076A">
      <w:pPr>
        <w:pStyle w:val="a9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6A">
        <w:rPr>
          <w:rFonts w:ascii="Times New Roman" w:hAnsi="Times New Roman" w:cs="Times New Roman"/>
          <w:b/>
          <w:sz w:val="28"/>
          <w:szCs w:val="28"/>
        </w:rPr>
        <w:t>«5.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-требование у заявителя документов, не предусмотренных  административным регламентом для предоставления муниципальной услуги;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в приеме у заявителя документов, предоставление которых предусмотрено настоящим административным регламентом;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в предоставлении муниципальной услуги, если основания отказа не предусмотрены административным регламентом;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-затребование с заявителя при предоставлении муниципальной услуги платы, не предусмотренной  административным регламентом;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 администрации, Единого портала государственных и муниципальных услуг (</w:t>
      </w:r>
      <w:hyperlink r:id="rId6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), либо регионального портала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(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www.54.gosuslugi.ru</w:t>
        </w:r>
      </w:hyperlink>
      <w:r>
        <w:rPr>
          <w:rFonts w:ascii="Times New Roman" w:hAnsi="Times New Roman" w:cs="Times New Roman"/>
          <w:sz w:val="28"/>
          <w:szCs w:val="28"/>
        </w:rPr>
        <w:t>). Жалоба также может быть принята при личном приеме заявителя.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 в администрацию. Заявители вправе обжаловать в досудебном (внесудебном) порядке действия (бездействие) и решения: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-специалистов администрации – Главе сельсовета; 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-Главы сельсовета – Главе Венгеровского района; 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-Главы  Венгеровского района - Губернатору Новосибирской области.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-личную подпись заявителя и дату.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местонахождении администрации;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режиме работы  администрации;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графике приема заявителей Главой  сельсовета,   о перечне номеров телефонов для получения сведений о прохождении процедур рассмотрения жалобы;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входящем номере, под которым зарегистрирована жалоба;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сроке рассмотрения жалобы;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принятых промежуточных решениях (принятие к рассмотрению, истребование документов).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 администрации  копии документов, подтверждающих обжалуемое действие (бездействие) должностного лица  администрации.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 административным регламентом, а также в иных формах;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-отказывает в удовлетворении жалобы.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администрации  направляется в течение семи дней со дня ее регистрации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администрации, должностного лица, решение, действие (бездействие) которого оспаривается.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Для обращения в суд с жалобой устанавливаются следующие сроки: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 месяца со дня, когда гражданину стало известно о нарушении его права;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FC076A" w:rsidRDefault="00FC076A" w:rsidP="00FC076A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97638" w:rsidRDefault="00897638" w:rsidP="00897638">
      <w:pPr>
        <w:jc w:val="center"/>
      </w:pPr>
    </w:p>
    <w:p w:rsidR="00897638" w:rsidRDefault="00897638" w:rsidP="00897638">
      <w:pPr>
        <w:pageBreakBefore/>
        <w:jc w:val="right"/>
      </w:pPr>
      <w:r>
        <w:lastRenderedPageBreak/>
        <w:t>ПРИЛОЖЕНИЕ № 1</w:t>
      </w:r>
    </w:p>
    <w:p w:rsidR="00897638" w:rsidRDefault="00897638" w:rsidP="00897638">
      <w:pPr>
        <w:jc w:val="right"/>
      </w:pPr>
      <w:r>
        <w:t>к административному регламенту</w:t>
      </w:r>
    </w:p>
    <w:p w:rsidR="00897638" w:rsidRDefault="00897638" w:rsidP="00897638">
      <w:pPr>
        <w:jc w:val="right"/>
      </w:pPr>
      <w:r>
        <w:t>предоставления муниципальной услуги</w:t>
      </w: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  <w:r>
        <w:t>БЛОК-СХЕМЫ</w:t>
      </w:r>
    </w:p>
    <w:p w:rsidR="00897638" w:rsidRDefault="00897638" w:rsidP="00897638">
      <w:pPr>
        <w:jc w:val="center"/>
      </w:pPr>
      <w:r>
        <w:t>предоставления муниципальной услуги</w:t>
      </w: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  <w:r>
        <w:rPr>
          <w:noProof/>
        </w:rPr>
        <w:drawing>
          <wp:inline distT="0" distB="0" distL="0" distR="0">
            <wp:extent cx="5867400" cy="7600950"/>
            <wp:effectExtent l="0" t="0" r="0" b="0"/>
            <wp:docPr id="2" name="Рисунок 2" descr="МО_блок-схема услуги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_блок-схема услуги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</w:p>
    <w:p w:rsidR="00897638" w:rsidRDefault="00897638" w:rsidP="00897638">
      <w:pPr>
        <w:jc w:val="center"/>
      </w:pPr>
      <w:r>
        <w:rPr>
          <w:noProof/>
        </w:rPr>
        <w:drawing>
          <wp:inline distT="0" distB="0" distL="0" distR="0">
            <wp:extent cx="5438775" cy="4362450"/>
            <wp:effectExtent l="0" t="0" r="9525" b="0"/>
            <wp:docPr id="1" name="Рисунок 1" descr="МО_блок-схема услуги 3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_блок-схема услуги 37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38" w:rsidRDefault="00897638" w:rsidP="00897638">
      <w:pPr>
        <w:jc w:val="center"/>
      </w:pPr>
    </w:p>
    <w:p w:rsidR="00897638" w:rsidRDefault="00897638" w:rsidP="00897638">
      <w:pPr>
        <w:ind w:firstLine="540"/>
        <w:jc w:val="both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/>
    <w:p w:rsidR="00B03660" w:rsidRDefault="00B03660" w:rsidP="00897638">
      <w:pPr>
        <w:rPr>
          <w:sz w:val="26"/>
          <w:szCs w:val="26"/>
        </w:rPr>
      </w:pPr>
    </w:p>
    <w:p w:rsidR="00897638" w:rsidRDefault="00897638" w:rsidP="0089763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897638" w:rsidRDefault="00897638" w:rsidP="0089763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897638" w:rsidRDefault="00897638" w:rsidP="00897638">
      <w:pPr>
        <w:rPr>
          <w:sz w:val="26"/>
          <w:szCs w:val="26"/>
        </w:rPr>
      </w:pPr>
    </w:p>
    <w:p w:rsidR="00897638" w:rsidRPr="001A5895" w:rsidRDefault="00897638" w:rsidP="00897638">
      <w:pPr>
        <w:jc w:val="right"/>
        <w:rPr>
          <w:sz w:val="24"/>
          <w:szCs w:val="24"/>
        </w:rPr>
      </w:pPr>
      <w:r w:rsidRPr="001A589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а</w:t>
      </w:r>
      <w:r w:rsidRPr="001A5895">
        <w:rPr>
          <w:sz w:val="24"/>
          <w:szCs w:val="24"/>
        </w:rPr>
        <w:t xml:space="preserve">дминистрации </w:t>
      </w:r>
      <w:r w:rsidR="00170B4B">
        <w:rPr>
          <w:sz w:val="24"/>
          <w:szCs w:val="24"/>
        </w:rPr>
        <w:t>Петропавловского 2-го</w:t>
      </w:r>
      <w:r>
        <w:rPr>
          <w:sz w:val="24"/>
          <w:szCs w:val="24"/>
        </w:rPr>
        <w:t xml:space="preserve"> сельсовета </w:t>
      </w:r>
      <w:r w:rsidR="00334E41">
        <w:rPr>
          <w:sz w:val="24"/>
          <w:szCs w:val="24"/>
        </w:rPr>
        <w:t>Венгеровского района</w:t>
      </w:r>
      <w:r>
        <w:rPr>
          <w:sz w:val="24"/>
          <w:szCs w:val="24"/>
        </w:rPr>
        <w:t xml:space="preserve"> Новосибирской области</w:t>
      </w:r>
    </w:p>
    <w:p w:rsidR="00897638" w:rsidRDefault="00897638" w:rsidP="008976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897638" w:rsidRDefault="00897638" w:rsidP="0089763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(Ф.И.О.)</w:t>
      </w:r>
    </w:p>
    <w:p w:rsidR="00897638" w:rsidRDefault="00897638" w:rsidP="008976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от     _____________________________________</w:t>
      </w:r>
    </w:p>
    <w:p w:rsidR="00897638" w:rsidRDefault="00897638" w:rsidP="00897638">
      <w:pPr>
        <w:jc w:val="right"/>
        <w:rPr>
          <w:sz w:val="24"/>
          <w:szCs w:val="24"/>
        </w:rPr>
      </w:pPr>
      <w:proofErr w:type="gramStart"/>
      <w:r>
        <w:rPr>
          <w:sz w:val="16"/>
          <w:szCs w:val="16"/>
        </w:rPr>
        <w:t xml:space="preserve">(Ф.И.О.- для граждан, полное наименование </w:t>
      </w:r>
      <w:proofErr w:type="gramEnd"/>
    </w:p>
    <w:p w:rsidR="00897638" w:rsidRDefault="00897638" w:rsidP="0089763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организации - для юридических лиц, </w:t>
      </w:r>
    </w:p>
    <w:p w:rsidR="00897638" w:rsidRDefault="00897638" w:rsidP="00897638">
      <w:pPr>
        <w:jc w:val="right"/>
        <w:rPr>
          <w:sz w:val="16"/>
          <w:szCs w:val="16"/>
        </w:rPr>
      </w:pPr>
      <w:r>
        <w:rPr>
          <w:sz w:val="16"/>
          <w:szCs w:val="16"/>
        </w:rPr>
        <w:t>его почтовый адрес, индекс)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от _________ № _______</w:t>
      </w:r>
    </w:p>
    <w:p w:rsidR="00897638" w:rsidRDefault="00897638" w:rsidP="00897638">
      <w:pPr>
        <w:rPr>
          <w:sz w:val="24"/>
          <w:szCs w:val="24"/>
        </w:rPr>
      </w:pPr>
    </w:p>
    <w:p w:rsidR="00897638" w:rsidRDefault="00897638" w:rsidP="008976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897638" w:rsidRDefault="00897638" w:rsidP="00897638">
      <w:pPr>
        <w:rPr>
          <w:b/>
          <w:bCs/>
          <w:sz w:val="24"/>
          <w:szCs w:val="24"/>
        </w:rPr>
      </w:pP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 xml:space="preserve">    Прошу  выдать  разрешение  на </w:t>
      </w:r>
      <w:r>
        <w:rPr>
          <w:sz w:val="24"/>
          <w:szCs w:val="24"/>
          <w:u w:val="single"/>
        </w:rPr>
        <w:t>строительство, реконструкцию, капитальный ремонт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(ненужное зачеркнуть)                                                                                                           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объекта капитального строительства ___________________________________________________</w:t>
      </w:r>
    </w:p>
    <w:p w:rsidR="00897638" w:rsidRDefault="00897638" w:rsidP="00897638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объекта в</w:t>
      </w:r>
      <w:proofErr w:type="gramEnd"/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соответствии</w:t>
      </w:r>
      <w:proofErr w:type="gramEnd"/>
      <w:r>
        <w:rPr>
          <w:sz w:val="16"/>
          <w:szCs w:val="16"/>
        </w:rPr>
        <w:t xml:space="preserve"> с проектной документацией, краткие проектные  характеристики, описание этапа строительства, реконструкции,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897638" w:rsidRDefault="00897638" w:rsidP="00897638">
      <w:pPr>
        <w:jc w:val="center"/>
        <w:rPr>
          <w:sz w:val="16"/>
          <w:szCs w:val="16"/>
        </w:rPr>
      </w:pPr>
      <w:r>
        <w:rPr>
          <w:sz w:val="16"/>
          <w:szCs w:val="16"/>
        </w:rPr>
        <w:t>если заявление подается на этап строительства, реконструкции)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общая площадь объекта капитального строительства ____________________________________,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площадь земельного участка _________________________________________________________,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количество этажей и/или высоты здания, строения, сооружения 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строительный объем, в т.ч. подземной части 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количество мест, вместимость, мощность, производительность 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количество очередей________________________________________________________________,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сметная стоимость объека (если строительство, реконструкция, капитальный ремонт осуществ-</w:t>
      </w:r>
      <w:proofErr w:type="gramEnd"/>
    </w:p>
    <w:p w:rsidR="00897638" w:rsidRDefault="00897638" w:rsidP="008976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ляется за счет средств соответствующих бюджетов) _____________________________________,</w:t>
      </w:r>
      <w:proofErr w:type="gramEnd"/>
    </w:p>
    <w:p w:rsidR="00897638" w:rsidRDefault="00897638" w:rsidP="008976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жилых домов дополнительно</w:t>
      </w:r>
      <w:r>
        <w:rPr>
          <w:sz w:val="24"/>
          <w:szCs w:val="24"/>
        </w:rPr>
        <w:t>: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количество квартир ________________________________________________________________,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общая площадь жилых помещений (с учетом балконов, лоджий, веранд и террас) 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количество и площадь встроенно-пристроенных помещений ______________________________,</w:t>
      </w:r>
    </w:p>
    <w:p w:rsidR="00897638" w:rsidRDefault="00897638" w:rsidP="008976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линейных объектов</w:t>
      </w:r>
      <w:r>
        <w:rPr>
          <w:sz w:val="24"/>
          <w:szCs w:val="24"/>
        </w:rPr>
        <w:t>: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общая протяженность ______________________________________________________________,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- мощность _________________________________________________________________________,</w:t>
      </w:r>
    </w:p>
    <w:p w:rsidR="00897638" w:rsidRDefault="00897638" w:rsidP="008976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расположенного</w:t>
      </w:r>
      <w:proofErr w:type="gramEnd"/>
      <w:r>
        <w:rPr>
          <w:sz w:val="24"/>
          <w:szCs w:val="24"/>
        </w:rPr>
        <w:t xml:space="preserve"> на земельном участке по адресу _________________________________________</w:t>
      </w:r>
    </w:p>
    <w:p w:rsidR="00897638" w:rsidRDefault="00897638" w:rsidP="00897638">
      <w:pPr>
        <w:jc w:val="center"/>
        <w:rPr>
          <w:sz w:val="24"/>
          <w:szCs w:val="24"/>
        </w:rPr>
      </w:pPr>
      <w:r>
        <w:rPr>
          <w:sz w:val="16"/>
          <w:szCs w:val="16"/>
        </w:rPr>
        <w:t>полный адрес объекта</w:t>
      </w:r>
    </w:p>
    <w:p w:rsidR="00897638" w:rsidRDefault="00897638" w:rsidP="0089763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 </w:t>
      </w:r>
      <w:r>
        <w:rPr>
          <w:sz w:val="16"/>
          <w:szCs w:val="16"/>
        </w:rPr>
        <w:t>с указанием субъекта  Российской Федерации, административного района и т.д. или строительный адрес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 xml:space="preserve">сроком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 месяцев.</w:t>
      </w:r>
    </w:p>
    <w:p w:rsidR="00897638" w:rsidRDefault="00897638" w:rsidP="00897638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(согласно </w:t>
      </w:r>
      <w:proofErr w:type="gramStart"/>
      <w:r>
        <w:rPr>
          <w:sz w:val="16"/>
          <w:szCs w:val="16"/>
        </w:rPr>
        <w:t>ПОС</w:t>
      </w:r>
      <w:proofErr w:type="gramEnd"/>
      <w:r>
        <w:rPr>
          <w:sz w:val="16"/>
          <w:szCs w:val="16"/>
        </w:rPr>
        <w:t>)</w:t>
      </w:r>
    </w:p>
    <w:p w:rsidR="00897638" w:rsidRDefault="00897638" w:rsidP="00897638">
      <w:pPr>
        <w:rPr>
          <w:sz w:val="16"/>
          <w:szCs w:val="16"/>
        </w:rPr>
      </w:pP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 xml:space="preserve">    Прилагаемые документы: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</w:t>
      </w:r>
    </w:p>
    <w:p w:rsidR="00897638" w:rsidRDefault="00897638" w:rsidP="00897638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 и др.</w:t>
      </w:r>
    </w:p>
    <w:p w:rsidR="00897638" w:rsidRDefault="00897638" w:rsidP="00897638">
      <w:pPr>
        <w:rPr>
          <w:sz w:val="24"/>
          <w:szCs w:val="24"/>
        </w:rPr>
      </w:pPr>
    </w:p>
    <w:p w:rsidR="00897638" w:rsidRDefault="00897638" w:rsidP="00897638">
      <w:pPr>
        <w:rPr>
          <w:sz w:val="24"/>
          <w:szCs w:val="24"/>
        </w:rPr>
      </w:pPr>
    </w:p>
    <w:p w:rsidR="00897638" w:rsidRDefault="00897638" w:rsidP="00897638">
      <w:pPr>
        <w:rPr>
          <w:sz w:val="22"/>
          <w:szCs w:val="22"/>
        </w:rPr>
      </w:pPr>
      <w:r>
        <w:rPr>
          <w:sz w:val="22"/>
          <w:szCs w:val="22"/>
        </w:rPr>
        <w:t xml:space="preserve">           Должность                                   ____________                                      _______________________</w:t>
      </w:r>
    </w:p>
    <w:p w:rsidR="00897638" w:rsidRDefault="00897638" w:rsidP="00897638">
      <w:pPr>
        <w:rPr>
          <w:sz w:val="22"/>
          <w:szCs w:val="22"/>
        </w:rPr>
      </w:pPr>
      <w:r>
        <w:rPr>
          <w:sz w:val="22"/>
          <w:szCs w:val="22"/>
        </w:rPr>
        <w:t>руководителя организации</w:t>
      </w:r>
      <w:r>
        <w:rPr>
          <w:sz w:val="16"/>
          <w:szCs w:val="16"/>
        </w:rPr>
        <w:t xml:space="preserve">                                 (подпись)</w:t>
      </w:r>
      <w:r>
        <w:rPr>
          <w:sz w:val="16"/>
          <w:szCs w:val="16"/>
        </w:rPr>
        <w:tab/>
        <w:t xml:space="preserve">                                                             (расшифровка подписи)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(для юридического лица)</w:t>
      </w:r>
    </w:p>
    <w:p w:rsidR="00897638" w:rsidRDefault="00897638" w:rsidP="00897638">
      <w:pPr>
        <w:rPr>
          <w:sz w:val="22"/>
          <w:szCs w:val="22"/>
        </w:rPr>
      </w:pPr>
    </w:p>
    <w:p w:rsidR="00897638" w:rsidRDefault="00897638" w:rsidP="00897638">
      <w:pPr>
        <w:rPr>
          <w:sz w:val="22"/>
          <w:szCs w:val="22"/>
        </w:rPr>
      </w:pPr>
    </w:p>
    <w:p w:rsidR="00897638" w:rsidRDefault="00897638" w:rsidP="00897638">
      <w:pPr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897638" w:rsidRDefault="00897638" w:rsidP="00897638">
      <w:pPr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/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B03660" w:rsidRDefault="00B03660" w:rsidP="00897638">
      <w:pPr>
        <w:ind w:left="5040"/>
        <w:jc w:val="center"/>
      </w:pPr>
    </w:p>
    <w:p w:rsidR="00B03660" w:rsidRDefault="00B03660" w:rsidP="00897638">
      <w:pPr>
        <w:ind w:left="5040"/>
        <w:jc w:val="center"/>
      </w:pPr>
    </w:p>
    <w:p w:rsidR="00B03660" w:rsidRDefault="00B03660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897638" w:rsidRDefault="00897638" w:rsidP="0089763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897638" w:rsidRDefault="00897638" w:rsidP="00897638">
      <w:pPr>
        <w:jc w:val="both"/>
        <w:rPr>
          <w:sz w:val="24"/>
          <w:szCs w:val="24"/>
        </w:rPr>
      </w:pPr>
    </w:p>
    <w:p w:rsidR="00897638" w:rsidRDefault="00897638" w:rsidP="00897638">
      <w:pPr>
        <w:spacing w:line="160" w:lineRule="auto"/>
        <w:ind w:left="5398" w:hanging="358"/>
        <w:rPr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b/>
          <w:bCs/>
          <w:i/>
          <w:iCs/>
          <w:sz w:val="24"/>
          <w:szCs w:val="24"/>
          <w:u w:val="single"/>
        </w:rPr>
        <w:t>____________________________________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gramStart"/>
      <w:r>
        <w:rPr>
          <w:sz w:val="16"/>
          <w:szCs w:val="16"/>
        </w:rPr>
        <w:t>(наименование застройщика,</w:t>
      </w:r>
      <w:proofErr w:type="gramEnd"/>
    </w:p>
    <w:p w:rsidR="00897638" w:rsidRDefault="00897638" w:rsidP="00897638">
      <w:pPr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             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(фамилия, имя, отчество – для граждан,</w:t>
      </w:r>
      <w:proofErr w:type="gramEnd"/>
    </w:p>
    <w:p w:rsidR="00897638" w:rsidRDefault="00897638" w:rsidP="00897638">
      <w:pPr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полное наименование организации – для юридических лиц)</w:t>
      </w:r>
    </w:p>
    <w:p w:rsidR="00897638" w:rsidRDefault="00897638" w:rsidP="00897638">
      <w:pPr>
        <w:spacing w:line="160" w:lineRule="auto"/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_________________________________________</w:t>
      </w:r>
      <w:r>
        <w:rPr>
          <w:sz w:val="16"/>
          <w:szCs w:val="16"/>
        </w:rPr>
        <w:t xml:space="preserve">                                                                    его почтовый индекс и адрес)</w:t>
      </w:r>
    </w:p>
    <w:p w:rsidR="00897638" w:rsidRDefault="00897638" w:rsidP="00897638">
      <w:pPr>
        <w:ind w:left="5398"/>
        <w:rPr>
          <w:sz w:val="16"/>
          <w:szCs w:val="16"/>
        </w:rPr>
      </w:pPr>
    </w:p>
    <w:p w:rsidR="00897638" w:rsidRDefault="00897638" w:rsidP="008976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</w:t>
      </w:r>
    </w:p>
    <w:p w:rsidR="00897638" w:rsidRDefault="00897638" w:rsidP="008976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строительство</w:t>
      </w:r>
    </w:p>
    <w:p w:rsidR="00897638" w:rsidRDefault="00897638" w:rsidP="00897638">
      <w:pPr>
        <w:rPr>
          <w:b/>
          <w:bCs/>
          <w:sz w:val="24"/>
          <w:szCs w:val="24"/>
        </w:rPr>
      </w:pPr>
    </w:p>
    <w:p w:rsidR="00897638" w:rsidRDefault="00897638" w:rsidP="008976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</w:t>
      </w:r>
      <w:r>
        <w:rPr>
          <w:b/>
          <w:bCs/>
          <w:i/>
          <w:iCs/>
          <w:sz w:val="24"/>
          <w:szCs w:val="24"/>
          <w:u w:val="single"/>
        </w:rPr>
        <w:tab/>
      </w:r>
      <w:r>
        <w:rPr>
          <w:b/>
          <w:bCs/>
          <w:i/>
          <w:iCs/>
          <w:sz w:val="24"/>
          <w:szCs w:val="24"/>
          <w:u w:val="single"/>
        </w:rPr>
        <w:tab/>
      </w:r>
      <w:r>
        <w:rPr>
          <w:b/>
          <w:bCs/>
          <w:i/>
          <w:iCs/>
          <w:sz w:val="24"/>
          <w:szCs w:val="24"/>
          <w:u w:val="single"/>
        </w:rPr>
        <w:tab/>
      </w:r>
      <w:r>
        <w:rPr>
          <w:b/>
          <w:bCs/>
          <w:i/>
          <w:iCs/>
          <w:sz w:val="24"/>
          <w:szCs w:val="24"/>
          <w:u w:val="single"/>
        </w:rPr>
        <w:tab/>
      </w:r>
    </w:p>
    <w:p w:rsidR="00897638" w:rsidRDefault="00897638" w:rsidP="00897638">
      <w:pPr>
        <w:rPr>
          <w:b/>
          <w:bCs/>
          <w:i/>
          <w:iCs/>
          <w:sz w:val="24"/>
          <w:szCs w:val="24"/>
          <w:u w:val="single"/>
        </w:rPr>
      </w:pPr>
    </w:p>
    <w:p w:rsidR="00897638" w:rsidRDefault="00897638" w:rsidP="00897638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____________________________Администрация село Венгерово</w:t>
      </w:r>
      <w:r>
        <w:rPr>
          <w:b/>
          <w:bCs/>
          <w:i/>
          <w:iCs/>
          <w:u w:val="single"/>
        </w:rPr>
        <w:t>___________________</w:t>
      </w:r>
    </w:p>
    <w:p w:rsidR="00897638" w:rsidRDefault="00897638" w:rsidP="0089763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proofErr w:type="gramStart"/>
      <w:r>
        <w:rPr>
          <w:sz w:val="16"/>
          <w:szCs w:val="16"/>
        </w:rPr>
        <w:t>(наименование уполномоченного федерального органа исполнительной власти, или</w:t>
      </w:r>
      <w:proofErr w:type="gramEnd"/>
    </w:p>
    <w:p w:rsidR="00897638" w:rsidRDefault="00897638" w:rsidP="00897638">
      <w:pPr>
        <w:spacing w:line="1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97638" w:rsidRDefault="00897638" w:rsidP="0089763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органа исполнительной власти субъекта Российской Федерации, или органа местного</w:t>
      </w:r>
    </w:p>
    <w:p w:rsidR="00897638" w:rsidRDefault="00897638" w:rsidP="00897638">
      <w:pPr>
        <w:spacing w:line="1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97638" w:rsidRDefault="00897638" w:rsidP="00897638">
      <w:pPr>
        <w:spacing w:line="1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самоуправления, </w:t>
      </w:r>
      <w:proofErr w:type="gramStart"/>
      <w:r>
        <w:rPr>
          <w:sz w:val="16"/>
          <w:szCs w:val="16"/>
        </w:rPr>
        <w:t>осуществляющих</w:t>
      </w:r>
      <w:proofErr w:type="gramEnd"/>
      <w:r>
        <w:rPr>
          <w:sz w:val="16"/>
          <w:szCs w:val="16"/>
        </w:rPr>
        <w:t xml:space="preserve"> выдачу разрешения на строительство)</w:t>
      </w:r>
    </w:p>
    <w:p w:rsidR="00897638" w:rsidRDefault="00897638" w:rsidP="0089763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руководствуясь   статьей   51   Градостроительного  кодекса  Российской  Федерации   разрешает</w:t>
      </w:r>
      <w:proofErr w:type="gramEnd"/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строительство,  реконструкцию,  капитальный ремонт</w:t>
      </w:r>
      <w:r>
        <w:rPr>
          <w:b/>
          <w:bCs/>
          <w:sz w:val="24"/>
          <w:szCs w:val="24"/>
        </w:rPr>
        <w:t xml:space="preserve"> объекта   капитального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(ненужное   зачеркнуть)</w:t>
      </w:r>
    </w:p>
    <w:p w:rsidR="00897638" w:rsidRDefault="00897638" w:rsidP="008976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строительства</w:t>
      </w:r>
      <w:r>
        <w:rPr>
          <w:b/>
          <w:bCs/>
          <w:i/>
          <w:iCs/>
          <w:u w:val="single"/>
        </w:rPr>
        <w:t>____________________________________________________________________________________</w:t>
      </w:r>
    </w:p>
    <w:p w:rsidR="00897638" w:rsidRDefault="00897638" w:rsidP="0089763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proofErr w:type="gramStart"/>
      <w:r>
        <w:rPr>
          <w:sz w:val="16"/>
          <w:szCs w:val="16"/>
        </w:rPr>
        <w:t>(наименование объекта капитального строительства, в соответствии с проектной документацией,</w:t>
      </w:r>
      <w:proofErr w:type="gramEnd"/>
    </w:p>
    <w:p w:rsidR="00897638" w:rsidRDefault="00897638" w:rsidP="008976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______________________________________________________________________________________________________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краткие  проектные характеристики, описание этапа строительства, реконструкции,</w:t>
      </w:r>
    </w:p>
    <w:p w:rsidR="00897638" w:rsidRDefault="00897638" w:rsidP="008976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______________________________________________________________________________________________________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если разрешение выдается на этап строительства, реконструкции)</w:t>
      </w:r>
    </w:p>
    <w:p w:rsidR="00897638" w:rsidRDefault="00897638" w:rsidP="008976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______________________________________________________________________________________________________</w:t>
      </w:r>
    </w:p>
    <w:p w:rsidR="00897638" w:rsidRDefault="00897638" w:rsidP="00897638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расположенного</w:t>
      </w:r>
      <w:proofErr w:type="gramEnd"/>
      <w:r>
        <w:rPr>
          <w:b/>
          <w:bCs/>
          <w:sz w:val="24"/>
          <w:szCs w:val="24"/>
        </w:rPr>
        <w:t xml:space="preserve"> по адресу </w:t>
      </w:r>
      <w:r>
        <w:rPr>
          <w:b/>
          <w:bCs/>
          <w:i/>
          <w:iCs/>
          <w:sz w:val="24"/>
          <w:szCs w:val="24"/>
          <w:u w:val="single"/>
        </w:rPr>
        <w:t>____________________________________</w:t>
      </w:r>
      <w:r>
        <w:rPr>
          <w:b/>
          <w:bCs/>
          <w:i/>
          <w:iCs/>
          <w:u w:val="single"/>
        </w:rPr>
        <w:t xml:space="preserve"> _____________________</w:t>
      </w:r>
    </w:p>
    <w:p w:rsidR="00897638" w:rsidRDefault="00897638" w:rsidP="0089763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(полный   адрес объекта капитального строительства с указанием        </w:t>
      </w:r>
      <w:proofErr w:type="gramEnd"/>
    </w:p>
    <w:p w:rsidR="00897638" w:rsidRDefault="00897638" w:rsidP="008976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______________________________________________________________________________________________________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субъекта Российской Федерации, административного района и т. д. или строительный адрес)</w:t>
      </w:r>
    </w:p>
    <w:p w:rsidR="00897638" w:rsidRDefault="00897638" w:rsidP="00897638">
      <w:r>
        <w:t>______________________________________________________________________________________________________</w:t>
      </w:r>
    </w:p>
    <w:p w:rsidR="00897638" w:rsidRDefault="00897638" w:rsidP="00897638">
      <w:pPr>
        <w:spacing w:line="360" w:lineRule="auto"/>
      </w:pPr>
    </w:p>
    <w:p w:rsidR="00897638" w:rsidRDefault="00897638" w:rsidP="008976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 действия настоящего разрешения</w:t>
      </w:r>
      <w:r>
        <w:rPr>
          <w:sz w:val="24"/>
          <w:szCs w:val="24"/>
        </w:rPr>
        <w:t xml:space="preserve"> до </w:t>
      </w:r>
      <w:r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  <w:u w:val="single"/>
        </w:rPr>
        <w:t>__</w:t>
      </w:r>
      <w:r>
        <w:rPr>
          <w:b/>
          <w:bCs/>
          <w:i/>
          <w:iCs/>
          <w:sz w:val="24"/>
          <w:szCs w:val="24"/>
        </w:rPr>
        <w:t>»</w:t>
      </w:r>
      <w:r>
        <w:rPr>
          <w:b/>
          <w:bCs/>
          <w:i/>
          <w:iCs/>
          <w:sz w:val="24"/>
          <w:szCs w:val="24"/>
          <w:u w:val="single"/>
        </w:rPr>
        <w:t>_____</w:t>
      </w:r>
      <w:r>
        <w:rPr>
          <w:b/>
          <w:bCs/>
          <w:i/>
          <w:iCs/>
          <w:sz w:val="24"/>
          <w:szCs w:val="24"/>
        </w:rPr>
        <w:t xml:space="preserve"> 20   г. </w:t>
      </w:r>
    </w:p>
    <w:p w:rsidR="00897638" w:rsidRDefault="00897638" w:rsidP="00897638">
      <w:pPr>
        <w:rPr>
          <w:b/>
          <w:bCs/>
          <w:i/>
          <w:iCs/>
          <w:sz w:val="24"/>
          <w:szCs w:val="24"/>
        </w:rPr>
      </w:pPr>
    </w:p>
    <w:p w:rsidR="00897638" w:rsidRDefault="00897638" w:rsidP="00897638">
      <w:pPr>
        <w:rPr>
          <w:b/>
          <w:bCs/>
          <w:i/>
          <w:iCs/>
          <w:sz w:val="24"/>
          <w:szCs w:val="24"/>
        </w:rPr>
      </w:pPr>
    </w:p>
    <w:p w:rsidR="00897638" w:rsidRDefault="00897638" w:rsidP="00897638">
      <w:r>
        <w:t xml:space="preserve">Глава администрации </w:t>
      </w:r>
      <w:r w:rsidR="00170B4B">
        <w:t>Петропавловского 2-го</w:t>
      </w:r>
      <w:r>
        <w:t xml:space="preserve"> сельсовета                                              ______________                                                      __________________</w:t>
      </w:r>
    </w:p>
    <w:p w:rsidR="00897638" w:rsidRDefault="00897638" w:rsidP="00897638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(должность уполномоченного                                                                        (подпись)                                                                   (расшифровка подписи)</w:t>
      </w:r>
      <w:proofErr w:type="gramEnd"/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сотрудника органа, </w:t>
      </w:r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осуществляющего</w:t>
      </w:r>
      <w:proofErr w:type="gramEnd"/>
      <w:r>
        <w:rPr>
          <w:sz w:val="16"/>
          <w:szCs w:val="16"/>
        </w:rPr>
        <w:t xml:space="preserve"> выдачу                                    </w:t>
      </w:r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разрешения на строительство)                                                                                    </w:t>
      </w:r>
    </w:p>
    <w:p w:rsidR="00897638" w:rsidRDefault="00897638" w:rsidP="00897638">
      <w:pPr>
        <w:jc w:val="both"/>
        <w:rPr>
          <w:sz w:val="16"/>
          <w:szCs w:val="16"/>
        </w:rPr>
      </w:pPr>
    </w:p>
    <w:p w:rsidR="00897638" w:rsidRDefault="00897638" w:rsidP="00897638">
      <w:pPr>
        <w:jc w:val="both"/>
      </w:pPr>
      <w:r>
        <w:t>«_______» __________________20       г.</w:t>
      </w:r>
    </w:p>
    <w:p w:rsidR="00897638" w:rsidRDefault="00897638" w:rsidP="00897638">
      <w:pPr>
        <w:jc w:val="both"/>
      </w:pPr>
    </w:p>
    <w:p w:rsidR="00897638" w:rsidRDefault="00897638" w:rsidP="00897638">
      <w:pPr>
        <w:jc w:val="both"/>
      </w:pPr>
      <w:r>
        <w:t>М.П.</w:t>
      </w:r>
    </w:p>
    <w:p w:rsidR="00897638" w:rsidRDefault="00897638" w:rsidP="00897638">
      <w:pPr>
        <w:jc w:val="both"/>
      </w:pPr>
    </w:p>
    <w:p w:rsidR="00897638" w:rsidRDefault="00897638" w:rsidP="008976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Действие настоящего разрешения продлено</w:t>
      </w:r>
      <w:r>
        <w:rPr>
          <w:sz w:val="24"/>
          <w:szCs w:val="24"/>
        </w:rPr>
        <w:t xml:space="preserve"> до «_____»_________________ 20     г.</w:t>
      </w:r>
    </w:p>
    <w:p w:rsidR="00897638" w:rsidRDefault="00897638" w:rsidP="00897638">
      <w:pPr>
        <w:jc w:val="both"/>
        <w:rPr>
          <w:sz w:val="24"/>
          <w:szCs w:val="24"/>
        </w:rPr>
      </w:pPr>
    </w:p>
    <w:p w:rsidR="00897638" w:rsidRDefault="00897638" w:rsidP="00897638">
      <w:pPr>
        <w:jc w:val="both"/>
      </w:pPr>
      <w:r>
        <w:t>___________________                                  ______________                                                                             _________________</w:t>
      </w:r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(должность уполномоченного                                           (подпись)                                                                                    (расшифровка подписи)</w:t>
      </w:r>
      <w:proofErr w:type="gramEnd"/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сотрудника органа, </w:t>
      </w:r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осуществляющего</w:t>
      </w:r>
      <w:proofErr w:type="gramEnd"/>
      <w:r>
        <w:rPr>
          <w:sz w:val="16"/>
          <w:szCs w:val="16"/>
        </w:rPr>
        <w:t xml:space="preserve"> выдачу                                    </w:t>
      </w:r>
    </w:p>
    <w:p w:rsidR="00897638" w:rsidRDefault="00897638" w:rsidP="008976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разрешения на строительство)                                                                                    </w:t>
      </w:r>
    </w:p>
    <w:p w:rsidR="00897638" w:rsidRDefault="00897638" w:rsidP="00897638">
      <w:pPr>
        <w:jc w:val="both"/>
        <w:rPr>
          <w:sz w:val="16"/>
          <w:szCs w:val="16"/>
        </w:rPr>
      </w:pPr>
    </w:p>
    <w:p w:rsidR="00897638" w:rsidRDefault="00897638" w:rsidP="00897638">
      <w:pPr>
        <w:jc w:val="both"/>
        <w:rPr>
          <w:sz w:val="16"/>
          <w:szCs w:val="16"/>
        </w:rPr>
      </w:pPr>
    </w:p>
    <w:p w:rsidR="00897638" w:rsidRDefault="00897638" w:rsidP="00897638">
      <w:pPr>
        <w:jc w:val="both"/>
      </w:pPr>
      <w:r>
        <w:t>«_______» __________________20       г.</w:t>
      </w:r>
    </w:p>
    <w:p w:rsidR="00897638" w:rsidRDefault="00897638" w:rsidP="00897638">
      <w:pPr>
        <w:jc w:val="both"/>
      </w:pPr>
    </w:p>
    <w:p w:rsidR="00897638" w:rsidRDefault="00897638" w:rsidP="00897638">
      <w:pPr>
        <w:jc w:val="both"/>
      </w:pPr>
    </w:p>
    <w:p w:rsidR="00897638" w:rsidRDefault="00897638" w:rsidP="00897638">
      <w:pPr>
        <w:jc w:val="both"/>
      </w:pPr>
      <w:r>
        <w:t>М.П.</w:t>
      </w: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>
      <w:pPr>
        <w:ind w:left="5040"/>
        <w:jc w:val="center"/>
      </w:pPr>
    </w:p>
    <w:p w:rsidR="00897638" w:rsidRDefault="00897638" w:rsidP="00897638"/>
    <w:p w:rsidR="00897638" w:rsidRDefault="00897638" w:rsidP="00897638">
      <w:pPr>
        <w:ind w:left="5040"/>
        <w:jc w:val="center"/>
      </w:pPr>
    </w:p>
    <w:p w:rsidR="00897638" w:rsidRDefault="00897638" w:rsidP="0089763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897638" w:rsidRDefault="00897638" w:rsidP="00897638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897638" w:rsidRDefault="00897638" w:rsidP="00897638">
      <w:pPr>
        <w:ind w:firstLine="567"/>
        <w:jc w:val="right"/>
        <w:rPr>
          <w:sz w:val="26"/>
          <w:szCs w:val="26"/>
        </w:rPr>
      </w:pPr>
    </w:p>
    <w:p w:rsidR="00897638" w:rsidRDefault="00897638" w:rsidP="00897638">
      <w:pPr>
        <w:ind w:firstLine="540"/>
        <w:jc w:val="both"/>
        <w:rPr>
          <w:sz w:val="26"/>
          <w:szCs w:val="26"/>
        </w:rPr>
      </w:pPr>
    </w:p>
    <w:p w:rsidR="00897638" w:rsidRDefault="00897638" w:rsidP="00897638">
      <w:pPr>
        <w:spacing w:line="160" w:lineRule="auto"/>
        <w:ind w:left="5398" w:hanging="358"/>
        <w:rPr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b/>
          <w:bCs/>
          <w:i/>
          <w:iCs/>
          <w:sz w:val="24"/>
          <w:szCs w:val="24"/>
          <w:u w:val="single"/>
        </w:rPr>
        <w:t>____________________________________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proofErr w:type="gramStart"/>
      <w:r>
        <w:rPr>
          <w:sz w:val="16"/>
          <w:szCs w:val="16"/>
        </w:rPr>
        <w:t>(наименование застройщика,</w:t>
      </w:r>
      <w:proofErr w:type="gramEnd"/>
    </w:p>
    <w:p w:rsidR="00897638" w:rsidRDefault="00897638" w:rsidP="00897638">
      <w:pPr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             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>(фамилия, имя, отчество – для граждан,</w:t>
      </w:r>
      <w:proofErr w:type="gramEnd"/>
    </w:p>
    <w:p w:rsidR="00897638" w:rsidRDefault="00897638" w:rsidP="00897638">
      <w:pPr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_________________________________________</w:t>
      </w:r>
    </w:p>
    <w:p w:rsidR="00897638" w:rsidRDefault="00897638" w:rsidP="00897638">
      <w:pPr>
        <w:spacing w:line="160" w:lineRule="auto"/>
        <w:ind w:left="5398" w:hanging="358"/>
        <w:rPr>
          <w:sz w:val="16"/>
          <w:szCs w:val="16"/>
        </w:rPr>
      </w:pPr>
      <w:r>
        <w:rPr>
          <w:sz w:val="16"/>
          <w:szCs w:val="16"/>
        </w:rPr>
        <w:t xml:space="preserve">       полное наименование организации – для юридических лиц)</w:t>
      </w:r>
    </w:p>
    <w:p w:rsidR="00897638" w:rsidRDefault="00897638" w:rsidP="00897638">
      <w:pPr>
        <w:spacing w:line="160" w:lineRule="auto"/>
        <w:ind w:left="5398" w:hanging="35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_________________________________________</w:t>
      </w:r>
      <w:r>
        <w:rPr>
          <w:sz w:val="16"/>
          <w:szCs w:val="16"/>
        </w:rPr>
        <w:t xml:space="preserve">                                                                    его почтовый индекс и адрес)</w:t>
      </w:r>
    </w:p>
    <w:p w:rsidR="00897638" w:rsidRDefault="00897638" w:rsidP="00897638">
      <w:pPr>
        <w:rPr>
          <w:sz w:val="16"/>
          <w:szCs w:val="16"/>
        </w:rPr>
      </w:pPr>
    </w:p>
    <w:p w:rsidR="00897638" w:rsidRDefault="00897638" w:rsidP="008976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897638" w:rsidRDefault="00897638" w:rsidP="00897638">
      <w:pPr>
        <w:jc w:val="center"/>
        <w:rPr>
          <w:b/>
          <w:bCs/>
          <w:sz w:val="26"/>
          <w:szCs w:val="26"/>
        </w:rPr>
      </w:pPr>
    </w:p>
    <w:p w:rsidR="00897638" w:rsidRDefault="00897638" w:rsidP="0089763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отказе в выдаче разрешения на </w:t>
      </w:r>
      <w:r>
        <w:rPr>
          <w:sz w:val="26"/>
          <w:szCs w:val="26"/>
          <w:u w:val="single"/>
        </w:rPr>
        <w:t>строительство, реконструкцию,</w:t>
      </w:r>
    </w:p>
    <w:p w:rsidR="00897638" w:rsidRDefault="00897638" w:rsidP="00897638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капитальный ремонт</w:t>
      </w:r>
      <w:r>
        <w:rPr>
          <w:sz w:val="26"/>
          <w:szCs w:val="26"/>
        </w:rPr>
        <w:t xml:space="preserve"> объекта капитального строительства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(ненужное зачеркнуть)</w:t>
      </w:r>
    </w:p>
    <w:p w:rsidR="00897638" w:rsidRDefault="00897638" w:rsidP="00897638">
      <w:pPr>
        <w:rPr>
          <w:sz w:val="16"/>
          <w:szCs w:val="16"/>
        </w:rPr>
      </w:pPr>
    </w:p>
    <w:p w:rsidR="00897638" w:rsidRDefault="00897638" w:rsidP="0089763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Вы обратились с заявлением  о  выдаче  разрешения на </w:t>
      </w:r>
      <w:r>
        <w:rPr>
          <w:sz w:val="26"/>
          <w:szCs w:val="26"/>
          <w:u w:val="single"/>
        </w:rPr>
        <w:t>строительство, реконструкцию, капитальный ремонт</w:t>
      </w:r>
      <w:r>
        <w:rPr>
          <w:sz w:val="26"/>
          <w:szCs w:val="26"/>
        </w:rPr>
        <w:t xml:space="preserve"> объекта капитального строительства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897638" w:rsidRDefault="00897638" w:rsidP="00897638">
      <w:pPr>
        <w:ind w:firstLine="708"/>
        <w:rPr>
          <w:sz w:val="16"/>
          <w:szCs w:val="16"/>
        </w:rPr>
      </w:pPr>
      <w:r>
        <w:rPr>
          <w:sz w:val="16"/>
          <w:szCs w:val="16"/>
        </w:rPr>
        <w:t>(ненужное зачеркнуть)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_____________________________________________________________________________________________________________________________,</w:t>
      </w:r>
    </w:p>
    <w:p w:rsidR="00897638" w:rsidRDefault="00897638" w:rsidP="00897638">
      <w:pP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объекта</w:t>
      </w:r>
    </w:p>
    <w:p w:rsidR="00897638" w:rsidRDefault="00B03660" w:rsidP="008976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расположенного </w:t>
      </w:r>
      <w:r w:rsidR="00897638">
        <w:rPr>
          <w:sz w:val="26"/>
          <w:szCs w:val="26"/>
        </w:rPr>
        <w:t>по адресу:</w:t>
      </w:r>
      <w:r w:rsidR="00897638">
        <w:rPr>
          <w:sz w:val="24"/>
          <w:szCs w:val="24"/>
        </w:rPr>
        <w:t xml:space="preserve"> ________________________________________________________</w:t>
      </w:r>
      <w:proofErr w:type="gramStart"/>
      <w:r w:rsidR="00897638">
        <w:rPr>
          <w:sz w:val="24"/>
          <w:szCs w:val="24"/>
        </w:rPr>
        <w:t xml:space="preserve"> .</w:t>
      </w:r>
      <w:proofErr w:type="gramEnd"/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>Заявление принято "____" __________ 20___ г., зарегистрировано № ______________.</w:t>
      </w:r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ab/>
        <w:t>По  результатам  рассмотрения  заявления  Вам отказано  в выдаче разрешения на  строительство __________________________________________________________</w:t>
      </w:r>
    </w:p>
    <w:p w:rsidR="00897638" w:rsidRDefault="00897638" w:rsidP="0089763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(наименование объекта)</w:t>
      </w:r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__________________________________________________________________________, расположенного по адресу:</w:t>
      </w:r>
      <w:r>
        <w:rPr>
          <w:sz w:val="24"/>
          <w:szCs w:val="24"/>
        </w:rPr>
        <w:t xml:space="preserve"> 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>на основании _________________________________________________________________________</w:t>
      </w:r>
    </w:p>
    <w:p w:rsidR="00897638" w:rsidRDefault="00897638" w:rsidP="0089763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указать причину отказа в соответствии </w:t>
      </w:r>
      <w:proofErr w:type="gramStart"/>
      <w:r>
        <w:rPr>
          <w:sz w:val="16"/>
          <w:szCs w:val="16"/>
        </w:rPr>
        <w:t>с</w:t>
      </w:r>
      <w:proofErr w:type="gramEnd"/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897638" w:rsidRDefault="00897638" w:rsidP="00897638">
      <w:pPr>
        <w:jc w:val="center"/>
        <w:rPr>
          <w:sz w:val="16"/>
          <w:szCs w:val="16"/>
        </w:rPr>
      </w:pPr>
      <w:r>
        <w:rPr>
          <w:sz w:val="16"/>
          <w:szCs w:val="16"/>
        </w:rPr>
        <w:t>действующим законодательством</w:t>
      </w:r>
    </w:p>
    <w:p w:rsidR="00897638" w:rsidRDefault="00897638" w:rsidP="00897638">
      <w:pPr>
        <w:rPr>
          <w:sz w:val="16"/>
          <w:szCs w:val="16"/>
        </w:rPr>
      </w:pPr>
    </w:p>
    <w:p w:rsidR="00897638" w:rsidRDefault="00897638" w:rsidP="00897638">
      <w:pPr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 w:rsidR="00170B4B">
        <w:rPr>
          <w:sz w:val="26"/>
          <w:szCs w:val="26"/>
        </w:rPr>
        <w:t>Петропавловского 2-го</w:t>
      </w:r>
      <w:r>
        <w:rPr>
          <w:sz w:val="26"/>
          <w:szCs w:val="26"/>
        </w:rPr>
        <w:t xml:space="preserve"> сельсовета ___________            ______________                  </w:t>
      </w:r>
    </w:p>
    <w:p w:rsidR="00897638" w:rsidRDefault="00897638" w:rsidP="00897638">
      <w:pPr>
        <w:ind w:firstLine="540"/>
        <w:jc w:val="both"/>
        <w:rPr>
          <w:sz w:val="26"/>
          <w:szCs w:val="26"/>
        </w:rPr>
      </w:pPr>
      <w:r>
        <w:rPr>
          <w:sz w:val="16"/>
          <w:szCs w:val="16"/>
        </w:rPr>
        <w:t>(подпись)                               (расшифровка  подписи)</w:t>
      </w:r>
    </w:p>
    <w:p w:rsidR="00897638" w:rsidRDefault="00897638" w:rsidP="00897638">
      <w:pPr>
        <w:jc w:val="both"/>
        <w:rPr>
          <w:sz w:val="16"/>
          <w:szCs w:val="16"/>
        </w:rPr>
      </w:pPr>
    </w:p>
    <w:p w:rsidR="00897638" w:rsidRDefault="00897638" w:rsidP="008976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получил:</w:t>
      </w:r>
    </w:p>
    <w:p w:rsidR="00897638" w:rsidRDefault="00897638" w:rsidP="008976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«_________» ______________ 20       г.</w:t>
      </w:r>
    </w:p>
    <w:p w:rsidR="00897638" w:rsidRDefault="00897638" w:rsidP="00897638">
      <w:pPr>
        <w:jc w:val="both"/>
        <w:rPr>
          <w:sz w:val="26"/>
          <w:szCs w:val="26"/>
        </w:rPr>
      </w:pPr>
    </w:p>
    <w:p w:rsidR="00897638" w:rsidRDefault="00897638" w:rsidP="00897638">
      <w:pPr>
        <w:tabs>
          <w:tab w:val="center" w:pos="5160"/>
          <w:tab w:val="left" w:pos="756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Должность руководителя организации</w:t>
      </w:r>
      <w:r>
        <w:rPr>
          <w:sz w:val="16"/>
          <w:szCs w:val="16"/>
        </w:rPr>
        <w:tab/>
        <w:t xml:space="preserve">       _____________________                                 _________________________</w:t>
      </w:r>
    </w:p>
    <w:p w:rsidR="00897638" w:rsidRDefault="00897638" w:rsidP="00897638">
      <w:pPr>
        <w:tabs>
          <w:tab w:val="center" w:pos="5160"/>
          <w:tab w:val="left" w:pos="7560"/>
        </w:tabs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(для юридического лица)         </w:t>
      </w:r>
      <w:r>
        <w:rPr>
          <w:sz w:val="16"/>
          <w:szCs w:val="16"/>
        </w:rPr>
        <w:tab/>
        <w:t xml:space="preserve">  (подпись)</w:t>
      </w:r>
      <w:r>
        <w:rPr>
          <w:sz w:val="16"/>
          <w:szCs w:val="16"/>
        </w:rPr>
        <w:tab/>
        <w:t xml:space="preserve">            (расшифровка подписи)</w:t>
      </w:r>
    </w:p>
    <w:p w:rsidR="00897638" w:rsidRDefault="00897638" w:rsidP="00897638">
      <w:pPr>
        <w:tabs>
          <w:tab w:val="left" w:pos="4710"/>
        </w:tabs>
        <w:ind w:firstLine="540"/>
        <w:jc w:val="both"/>
        <w:rPr>
          <w:sz w:val="16"/>
          <w:szCs w:val="16"/>
        </w:rPr>
      </w:pPr>
    </w:p>
    <w:p w:rsidR="00897638" w:rsidRDefault="00897638" w:rsidP="00897638">
      <w:pPr>
        <w:jc w:val="both"/>
        <w:rPr>
          <w:sz w:val="16"/>
          <w:szCs w:val="16"/>
        </w:rPr>
      </w:pPr>
    </w:p>
    <w:p w:rsidR="00897638" w:rsidRDefault="00897638" w:rsidP="00897638">
      <w:pPr>
        <w:ind w:firstLine="540"/>
        <w:jc w:val="both"/>
        <w:rPr>
          <w:sz w:val="16"/>
          <w:szCs w:val="16"/>
        </w:rPr>
      </w:pPr>
    </w:p>
    <w:p w:rsidR="00897638" w:rsidRDefault="00897638" w:rsidP="0089763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897638" w:rsidRDefault="00897638" w:rsidP="0089763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:rsidR="00897638" w:rsidRDefault="00897638" w:rsidP="00897638">
      <w:pPr>
        <w:jc w:val="both"/>
        <w:rPr>
          <w:sz w:val="22"/>
          <w:szCs w:val="22"/>
        </w:rPr>
      </w:pPr>
    </w:p>
    <w:p w:rsidR="00897638" w:rsidRDefault="00897638" w:rsidP="00897638">
      <w:pPr>
        <w:jc w:val="both"/>
        <w:rPr>
          <w:sz w:val="22"/>
          <w:szCs w:val="22"/>
        </w:rPr>
      </w:pPr>
    </w:p>
    <w:p w:rsidR="00273BCC" w:rsidRDefault="008250B1">
      <w:bookmarkStart w:id="0" w:name="_GoBack"/>
      <w:bookmarkEnd w:id="0"/>
    </w:p>
    <w:sectPr w:rsidR="00273BCC" w:rsidSect="00E9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6206448E"/>
    <w:multiLevelType w:val="multilevel"/>
    <w:tmpl w:val="705610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89204D4"/>
    <w:multiLevelType w:val="hybridMultilevel"/>
    <w:tmpl w:val="A9EAEDD2"/>
    <w:lvl w:ilvl="0" w:tplc="B722041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C162CF1"/>
    <w:multiLevelType w:val="hybridMultilevel"/>
    <w:tmpl w:val="0490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D3"/>
    <w:rsid w:val="00012D15"/>
    <w:rsid w:val="00047C06"/>
    <w:rsid w:val="00070EA3"/>
    <w:rsid w:val="00085CBA"/>
    <w:rsid w:val="000E19B0"/>
    <w:rsid w:val="00170B4B"/>
    <w:rsid w:val="00185D56"/>
    <w:rsid w:val="001F226F"/>
    <w:rsid w:val="002A160F"/>
    <w:rsid w:val="002B5517"/>
    <w:rsid w:val="002F662A"/>
    <w:rsid w:val="003051D3"/>
    <w:rsid w:val="00334E41"/>
    <w:rsid w:val="0035535C"/>
    <w:rsid w:val="003729FE"/>
    <w:rsid w:val="003922CC"/>
    <w:rsid w:val="0040791C"/>
    <w:rsid w:val="004362AD"/>
    <w:rsid w:val="00512030"/>
    <w:rsid w:val="005C34A0"/>
    <w:rsid w:val="005E1966"/>
    <w:rsid w:val="007A7632"/>
    <w:rsid w:val="007B3C1F"/>
    <w:rsid w:val="008250B1"/>
    <w:rsid w:val="00853520"/>
    <w:rsid w:val="00877DBF"/>
    <w:rsid w:val="00897638"/>
    <w:rsid w:val="008A1B28"/>
    <w:rsid w:val="00901F0F"/>
    <w:rsid w:val="009140CC"/>
    <w:rsid w:val="00927539"/>
    <w:rsid w:val="009F5BA1"/>
    <w:rsid w:val="00B03660"/>
    <w:rsid w:val="00B125D2"/>
    <w:rsid w:val="00B22D29"/>
    <w:rsid w:val="00C575C4"/>
    <w:rsid w:val="00C92509"/>
    <w:rsid w:val="00D0342C"/>
    <w:rsid w:val="00D060BB"/>
    <w:rsid w:val="00DE5253"/>
    <w:rsid w:val="00E53A31"/>
    <w:rsid w:val="00E90D42"/>
    <w:rsid w:val="00F1471F"/>
    <w:rsid w:val="00F26E82"/>
    <w:rsid w:val="00FA3825"/>
    <w:rsid w:val="00FC076A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97638"/>
  </w:style>
  <w:style w:type="character" w:styleId="a3">
    <w:name w:val="Emphasis"/>
    <w:uiPriority w:val="20"/>
    <w:qFormat/>
    <w:rsid w:val="00897638"/>
    <w:rPr>
      <w:i/>
      <w:iCs/>
    </w:rPr>
  </w:style>
  <w:style w:type="character" w:customStyle="1" w:styleId="apple-converted-space">
    <w:name w:val="apple-converted-space"/>
    <w:rsid w:val="00897638"/>
  </w:style>
  <w:style w:type="character" w:styleId="a4">
    <w:name w:val="Strong"/>
    <w:basedOn w:val="a0"/>
    <w:qFormat/>
    <w:rsid w:val="00897638"/>
    <w:rPr>
      <w:b/>
      <w:bCs/>
    </w:rPr>
  </w:style>
  <w:style w:type="paragraph" w:customStyle="1" w:styleId="f">
    <w:name w:val="f"/>
    <w:basedOn w:val="a"/>
    <w:rsid w:val="0089763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4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71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E1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E19B0"/>
    <w:pPr>
      <w:ind w:left="720"/>
      <w:contextualSpacing/>
    </w:pPr>
  </w:style>
  <w:style w:type="character" w:styleId="a8">
    <w:name w:val="Hyperlink"/>
    <w:basedOn w:val="a0"/>
    <w:unhideWhenUsed/>
    <w:rsid w:val="00FC076A"/>
    <w:rPr>
      <w:color w:val="0000FF"/>
      <w:u w:val="single"/>
    </w:rPr>
  </w:style>
  <w:style w:type="paragraph" w:styleId="a9">
    <w:name w:val="Normal (Web)"/>
    <w:basedOn w:val="a"/>
    <w:unhideWhenUsed/>
    <w:rsid w:val="00FC076A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97638"/>
  </w:style>
  <w:style w:type="character" w:styleId="a3">
    <w:name w:val="Emphasis"/>
    <w:uiPriority w:val="20"/>
    <w:qFormat/>
    <w:rsid w:val="00897638"/>
    <w:rPr>
      <w:i/>
      <w:iCs/>
    </w:rPr>
  </w:style>
  <w:style w:type="character" w:customStyle="1" w:styleId="apple-converted-space">
    <w:name w:val="apple-converted-space"/>
    <w:rsid w:val="00897638"/>
  </w:style>
  <w:style w:type="character" w:styleId="a4">
    <w:name w:val="Strong"/>
    <w:basedOn w:val="a0"/>
    <w:qFormat/>
    <w:rsid w:val="00897638"/>
    <w:rPr>
      <w:b/>
      <w:bCs/>
    </w:rPr>
  </w:style>
  <w:style w:type="paragraph" w:customStyle="1" w:styleId="f">
    <w:name w:val="f"/>
    <w:basedOn w:val="a"/>
    <w:rsid w:val="0089763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54.gosuslugi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B02F-712A-4C57-8B51-EAFEC3FC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26</Pages>
  <Words>7889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2016-03-03T02:35:00Z</cp:lastPrinted>
  <dcterms:created xsi:type="dcterms:W3CDTF">2012-12-24T09:31:00Z</dcterms:created>
  <dcterms:modified xsi:type="dcterms:W3CDTF">2020-07-29T05:35:00Z</dcterms:modified>
</cp:coreProperties>
</file>